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C" w:rsidRDefault="007B4F62">
      <w:pPr>
        <w:autoSpaceDE w:val="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53975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5C" w:rsidRDefault="007D005C">
      <w:pPr>
        <w:autoSpaceDE w:val="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7D005C" w:rsidRDefault="007B4F62">
      <w:pPr>
        <w:autoSpaceDE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АДМИНИСТРАЦИЯ ЮЖНО-КУБАНСКОГО</w:t>
      </w:r>
    </w:p>
    <w:p w:rsidR="007D005C" w:rsidRDefault="007B4F62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9"/>
          <w:szCs w:val="29"/>
        </w:rPr>
        <w:t>СЕЛЬСКОГО ПОСЕЛЕНИЯ ДИНСКОГО РАЙОНА</w:t>
      </w:r>
    </w:p>
    <w:p w:rsidR="007D005C" w:rsidRDefault="007D005C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D005C" w:rsidRDefault="00996802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7D005C" w:rsidRDefault="007D005C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7D005C" w:rsidRPr="001137B6" w:rsidRDefault="00C93479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>о</w:t>
      </w:r>
      <w:r w:rsidR="004300A5">
        <w:rPr>
          <w:color w:val="000000"/>
          <w:sz w:val="29"/>
          <w:szCs w:val="29"/>
        </w:rPr>
        <w:t>т</w:t>
      </w:r>
      <w:r>
        <w:rPr>
          <w:color w:val="000000"/>
          <w:sz w:val="29"/>
          <w:szCs w:val="29"/>
        </w:rPr>
        <w:t xml:space="preserve"> </w:t>
      </w:r>
      <w:r w:rsidR="002D5497">
        <w:rPr>
          <w:color w:val="000000"/>
          <w:sz w:val="29"/>
          <w:szCs w:val="29"/>
        </w:rPr>
        <w:t>_</w:t>
      </w:r>
      <w:r w:rsidR="008513D8">
        <w:rPr>
          <w:color w:val="000000"/>
          <w:sz w:val="29"/>
          <w:szCs w:val="29"/>
        </w:rPr>
        <w:t>20.06.2023</w:t>
      </w:r>
      <w:r w:rsidR="007B4F62">
        <w:rPr>
          <w:color w:val="000000"/>
          <w:sz w:val="29"/>
          <w:szCs w:val="29"/>
        </w:rPr>
        <w:t xml:space="preserve">   </w:t>
      </w:r>
      <w:r w:rsidR="00FD168C">
        <w:rPr>
          <w:color w:val="000000"/>
          <w:sz w:val="29"/>
          <w:szCs w:val="29"/>
        </w:rPr>
        <w:t xml:space="preserve">    </w:t>
      </w:r>
      <w:r w:rsidR="002F5B32">
        <w:rPr>
          <w:color w:val="000000"/>
          <w:sz w:val="29"/>
          <w:szCs w:val="29"/>
        </w:rPr>
        <w:t xml:space="preserve">   </w:t>
      </w:r>
      <w:r w:rsidR="00F0427D">
        <w:rPr>
          <w:color w:val="000000"/>
          <w:sz w:val="29"/>
          <w:szCs w:val="29"/>
        </w:rPr>
        <w:t xml:space="preserve">        </w:t>
      </w:r>
      <w:r w:rsidR="00AB7FCF">
        <w:rPr>
          <w:color w:val="000000"/>
          <w:sz w:val="29"/>
          <w:szCs w:val="29"/>
        </w:rPr>
        <w:t xml:space="preserve">       </w:t>
      </w:r>
      <w:r w:rsidR="002D5497">
        <w:rPr>
          <w:color w:val="000000"/>
          <w:sz w:val="29"/>
          <w:szCs w:val="29"/>
        </w:rPr>
        <w:t xml:space="preserve">                                  </w:t>
      </w:r>
      <w:r w:rsidR="00AB7FCF">
        <w:rPr>
          <w:color w:val="000000"/>
          <w:sz w:val="29"/>
          <w:szCs w:val="29"/>
        </w:rPr>
        <w:t xml:space="preserve">  </w:t>
      </w:r>
      <w:r w:rsidR="00F0427D"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</w:rPr>
        <w:t xml:space="preserve">      </w:t>
      </w:r>
      <w:r w:rsidR="00A87519">
        <w:rPr>
          <w:color w:val="000000"/>
          <w:sz w:val="29"/>
          <w:szCs w:val="29"/>
        </w:rPr>
        <w:t xml:space="preserve">      </w:t>
      </w:r>
      <w:r w:rsidR="004300A5">
        <w:rPr>
          <w:color w:val="000000"/>
          <w:sz w:val="29"/>
          <w:szCs w:val="29"/>
        </w:rPr>
        <w:t>№</w:t>
      </w:r>
      <w:r w:rsidR="00702676">
        <w:rPr>
          <w:color w:val="000000"/>
          <w:sz w:val="29"/>
          <w:szCs w:val="29"/>
        </w:rPr>
        <w:t xml:space="preserve"> </w:t>
      </w:r>
      <w:r w:rsidR="008513D8">
        <w:rPr>
          <w:color w:val="000000"/>
          <w:sz w:val="29"/>
          <w:szCs w:val="29"/>
        </w:rPr>
        <w:t>651</w:t>
      </w:r>
      <w:bookmarkStart w:id="0" w:name="_GoBack"/>
      <w:bookmarkEnd w:id="0"/>
    </w:p>
    <w:p w:rsidR="007D005C" w:rsidRDefault="007D005C">
      <w:pPr>
        <w:autoSpaceDE w:val="0"/>
        <w:jc w:val="center"/>
        <w:rPr>
          <w:color w:val="000000"/>
          <w:sz w:val="28"/>
          <w:szCs w:val="28"/>
        </w:rPr>
      </w:pPr>
    </w:p>
    <w:p w:rsidR="007D005C" w:rsidRDefault="007B4F62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поселок Южный</w:t>
      </w:r>
    </w:p>
    <w:p w:rsidR="007D005C" w:rsidRDefault="007D005C">
      <w:pPr>
        <w:autoSpaceDE w:val="0"/>
        <w:jc w:val="center"/>
        <w:rPr>
          <w:color w:val="000000"/>
          <w:sz w:val="28"/>
          <w:szCs w:val="28"/>
        </w:rPr>
      </w:pP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3025E9" w:rsidRDefault="005E77BE" w:rsidP="005E77BE">
      <w:pPr>
        <w:autoSpaceDE w:val="0"/>
        <w:jc w:val="center"/>
        <w:rPr>
          <w:b/>
          <w:color w:val="00000A"/>
          <w:sz w:val="28"/>
          <w:szCs w:val="28"/>
        </w:rPr>
      </w:pPr>
      <w:r w:rsidRPr="005E77BE">
        <w:rPr>
          <w:b/>
          <w:color w:val="00000A"/>
          <w:sz w:val="28"/>
          <w:szCs w:val="28"/>
        </w:rPr>
        <w:t xml:space="preserve">Об утверждении Порядка </w:t>
      </w:r>
      <w:r w:rsidR="00A2455E">
        <w:rPr>
          <w:b/>
          <w:color w:val="00000A"/>
          <w:sz w:val="28"/>
          <w:szCs w:val="28"/>
        </w:rPr>
        <w:t>формирования</w:t>
      </w:r>
    </w:p>
    <w:p w:rsidR="003025E9" w:rsidRDefault="00A2455E" w:rsidP="005E77BE">
      <w:pPr>
        <w:autoSpaceDE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и представления главными</w:t>
      </w:r>
      <w:r w:rsidRPr="005E77BE">
        <w:rPr>
          <w:b/>
          <w:color w:val="00000A"/>
          <w:sz w:val="28"/>
          <w:szCs w:val="28"/>
        </w:rPr>
        <w:t xml:space="preserve"> администратор</w:t>
      </w:r>
      <w:r>
        <w:rPr>
          <w:b/>
          <w:color w:val="00000A"/>
          <w:sz w:val="28"/>
          <w:szCs w:val="28"/>
        </w:rPr>
        <w:t>ами</w:t>
      </w:r>
      <w:r w:rsidRPr="005E77BE">
        <w:rPr>
          <w:b/>
          <w:color w:val="00000A"/>
          <w:sz w:val="28"/>
          <w:szCs w:val="28"/>
        </w:rPr>
        <w:t xml:space="preserve"> доходов</w:t>
      </w:r>
      <w:r>
        <w:rPr>
          <w:b/>
          <w:color w:val="00000A"/>
          <w:sz w:val="28"/>
          <w:szCs w:val="28"/>
        </w:rPr>
        <w:t xml:space="preserve"> бюджета</w:t>
      </w:r>
    </w:p>
    <w:p w:rsidR="003025E9" w:rsidRDefault="005E77BE" w:rsidP="005E77BE">
      <w:pPr>
        <w:autoSpaceDE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Южно-Кубанского сельского поселения Динского района</w:t>
      </w:r>
      <w:r w:rsidRPr="005E77BE">
        <w:rPr>
          <w:b/>
          <w:color w:val="00000A"/>
          <w:sz w:val="28"/>
          <w:szCs w:val="28"/>
        </w:rPr>
        <w:t xml:space="preserve"> </w:t>
      </w:r>
      <w:r w:rsidR="00A2455E">
        <w:rPr>
          <w:b/>
          <w:color w:val="00000A"/>
          <w:sz w:val="28"/>
          <w:szCs w:val="28"/>
        </w:rPr>
        <w:t>прогноза поступлений доходов бюджета</w:t>
      </w:r>
      <w:r w:rsidR="00A2455E" w:rsidRPr="00A2455E">
        <w:rPr>
          <w:b/>
          <w:color w:val="00000A"/>
          <w:sz w:val="28"/>
          <w:szCs w:val="28"/>
        </w:rPr>
        <w:t xml:space="preserve"> </w:t>
      </w:r>
      <w:r w:rsidR="00A2455E">
        <w:rPr>
          <w:b/>
          <w:color w:val="00000A"/>
          <w:sz w:val="28"/>
          <w:szCs w:val="28"/>
        </w:rPr>
        <w:t xml:space="preserve">Южно-Кубанского сельского поселения Динского района и аналитических материалов по исполнению бюджета </w:t>
      </w:r>
      <w:r w:rsidR="00A2455E" w:rsidRPr="00A2455E">
        <w:rPr>
          <w:b/>
          <w:color w:val="00000A"/>
          <w:sz w:val="28"/>
          <w:szCs w:val="28"/>
        </w:rPr>
        <w:t>Южно-Кубанского сельского поселения Динского района</w:t>
      </w:r>
      <w:r w:rsidR="00A2455E">
        <w:rPr>
          <w:b/>
          <w:color w:val="00000A"/>
          <w:sz w:val="28"/>
          <w:szCs w:val="28"/>
        </w:rPr>
        <w:t xml:space="preserve"> в части доходов бюджета Южно-Кубанского сельского поселения</w:t>
      </w:r>
    </w:p>
    <w:p w:rsidR="007D005C" w:rsidRDefault="00A2455E" w:rsidP="005E77BE">
      <w:pPr>
        <w:autoSpaceDE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Динского района</w:t>
      </w:r>
    </w:p>
    <w:p w:rsidR="00996802" w:rsidRDefault="00996802" w:rsidP="004300A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996802" w:rsidRDefault="00996802" w:rsidP="004300A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5E77BE" w:rsidRPr="005E77BE" w:rsidRDefault="005E77BE" w:rsidP="00A2455E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5E77BE">
        <w:rPr>
          <w:rFonts w:eastAsia="Calibri"/>
          <w:sz w:val="28"/>
          <w:szCs w:val="28"/>
          <w:lang w:eastAsia="en-US"/>
        </w:rPr>
        <w:t xml:space="preserve">В </w:t>
      </w:r>
      <w:r w:rsidR="003C446A">
        <w:rPr>
          <w:rFonts w:eastAsia="Calibri"/>
          <w:sz w:val="28"/>
          <w:szCs w:val="28"/>
          <w:lang w:eastAsia="en-US"/>
        </w:rPr>
        <w:t>соответствии со</w:t>
      </w:r>
      <w:r w:rsidRPr="005E77BE">
        <w:rPr>
          <w:rFonts w:eastAsia="Calibri"/>
          <w:sz w:val="28"/>
          <w:szCs w:val="28"/>
          <w:lang w:eastAsia="en-US"/>
        </w:rPr>
        <w:t xml:space="preserve"> стать</w:t>
      </w:r>
      <w:r w:rsidR="003C446A">
        <w:rPr>
          <w:rFonts w:eastAsia="Calibri"/>
          <w:sz w:val="28"/>
          <w:szCs w:val="28"/>
          <w:lang w:eastAsia="en-US"/>
        </w:rPr>
        <w:t>ёй</w:t>
      </w:r>
      <w:r w:rsidRPr="005E77BE">
        <w:rPr>
          <w:rFonts w:eastAsia="Calibri"/>
          <w:sz w:val="28"/>
          <w:szCs w:val="28"/>
          <w:lang w:eastAsia="en-US"/>
        </w:rPr>
        <w:t xml:space="preserve"> 160.1 Бюджетного кодекса Российской Федерации</w:t>
      </w:r>
      <w:r w:rsidR="003C446A">
        <w:rPr>
          <w:rFonts w:eastAsia="Calibri"/>
          <w:sz w:val="28"/>
          <w:szCs w:val="28"/>
          <w:lang w:eastAsia="en-US"/>
        </w:rPr>
        <w:t>, постановлением администрации Южно-Кубанского сельского поселения Динского района от 17.02.2022 № 82</w:t>
      </w:r>
      <w:r w:rsidR="00A2455E" w:rsidRPr="00A2455E">
        <w:t xml:space="preserve"> </w:t>
      </w:r>
      <w:r w:rsidR="003C446A">
        <w:t>«</w:t>
      </w:r>
      <w:r w:rsidR="00A2455E" w:rsidRPr="00A2455E">
        <w:rPr>
          <w:rFonts w:eastAsia="Calibri"/>
          <w:sz w:val="28"/>
          <w:szCs w:val="28"/>
          <w:lang w:eastAsia="en-US"/>
        </w:rPr>
        <w:t>Об утверждении Порядка осуществления органами местного самоуправления Южно-Кубанского сельского поселения Динского района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3C446A">
        <w:rPr>
          <w:rFonts w:eastAsia="Calibri"/>
          <w:sz w:val="28"/>
          <w:szCs w:val="28"/>
          <w:lang w:eastAsia="en-US"/>
        </w:rPr>
        <w:t xml:space="preserve">»                          </w:t>
      </w:r>
      <w:r w:rsidRPr="005E77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E77BE"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ю:</w:t>
      </w:r>
    </w:p>
    <w:p w:rsidR="005E77BE" w:rsidRPr="005E77BE" w:rsidRDefault="005E77BE" w:rsidP="00B5001E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5E77BE">
        <w:rPr>
          <w:rFonts w:eastAsia="Calibri"/>
          <w:sz w:val="28"/>
          <w:szCs w:val="28"/>
          <w:lang w:eastAsia="en-US"/>
        </w:rPr>
        <w:t xml:space="preserve">1. Утвердить Порядок </w:t>
      </w:r>
      <w:r w:rsidR="00B5001E" w:rsidRPr="00B5001E">
        <w:rPr>
          <w:rFonts w:eastAsia="Calibri"/>
          <w:sz w:val="28"/>
          <w:szCs w:val="28"/>
          <w:lang w:eastAsia="en-US"/>
        </w:rPr>
        <w:t>формирования</w:t>
      </w:r>
      <w:r w:rsidR="00B5001E">
        <w:rPr>
          <w:rFonts w:eastAsia="Calibri"/>
          <w:sz w:val="28"/>
          <w:szCs w:val="28"/>
          <w:lang w:eastAsia="en-US"/>
        </w:rPr>
        <w:t xml:space="preserve"> </w:t>
      </w:r>
      <w:r w:rsidR="00B5001E" w:rsidRPr="00B5001E">
        <w:rPr>
          <w:rFonts w:eastAsia="Calibri"/>
          <w:sz w:val="28"/>
          <w:szCs w:val="28"/>
          <w:lang w:eastAsia="en-US"/>
        </w:rPr>
        <w:t>и представления главными администраторами доходов бюджета</w:t>
      </w:r>
      <w:r w:rsidR="00B5001E">
        <w:rPr>
          <w:rFonts w:eastAsia="Calibri"/>
          <w:sz w:val="28"/>
          <w:szCs w:val="28"/>
          <w:lang w:eastAsia="en-US"/>
        </w:rPr>
        <w:t xml:space="preserve"> </w:t>
      </w:r>
      <w:r w:rsidR="00B5001E" w:rsidRPr="00B5001E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 прогноза поступлений доходов бюджета Южно-Кубанского сельского поселения Динского района и аналитических материалов по исполнению бюджета Южно-Кубанского сельского поселения Динского района в части доходов бюджета Южно-Кубанского сельского поселения</w:t>
      </w:r>
      <w:r w:rsidR="00B5001E">
        <w:rPr>
          <w:rFonts w:eastAsia="Calibri"/>
          <w:sz w:val="28"/>
          <w:szCs w:val="28"/>
          <w:lang w:eastAsia="en-US"/>
        </w:rPr>
        <w:t xml:space="preserve"> </w:t>
      </w:r>
      <w:r w:rsidR="00B5001E" w:rsidRPr="00B5001E">
        <w:rPr>
          <w:rFonts w:eastAsia="Calibri"/>
          <w:sz w:val="28"/>
          <w:szCs w:val="28"/>
          <w:lang w:eastAsia="en-US"/>
        </w:rPr>
        <w:t>Динского района</w:t>
      </w:r>
      <w:r w:rsidRPr="005E77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согласно </w:t>
      </w:r>
      <w:r w:rsidR="00A07A90" w:rsidRPr="005E77BE">
        <w:rPr>
          <w:rFonts w:eastAsia="Calibri"/>
          <w:sz w:val="28"/>
          <w:szCs w:val="28"/>
          <w:lang w:eastAsia="en-US"/>
        </w:rPr>
        <w:t>приложени</w:t>
      </w:r>
      <w:r w:rsidR="00A07A90">
        <w:rPr>
          <w:rFonts w:eastAsia="Calibri"/>
          <w:sz w:val="28"/>
          <w:szCs w:val="28"/>
          <w:lang w:eastAsia="en-US"/>
        </w:rPr>
        <w:t>ю</w:t>
      </w:r>
      <w:r w:rsidRPr="005E77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настоящему постановлению</w:t>
      </w:r>
      <w:r w:rsidR="00A07A90">
        <w:rPr>
          <w:rFonts w:eastAsia="Calibri"/>
          <w:sz w:val="28"/>
          <w:szCs w:val="28"/>
          <w:lang w:eastAsia="en-US"/>
        </w:rPr>
        <w:t>.</w:t>
      </w:r>
    </w:p>
    <w:p w:rsidR="00A86EC2" w:rsidRDefault="005E77BE" w:rsidP="00A07A90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  <w:sectPr w:rsidR="00A86EC2" w:rsidSect="00A2455E">
          <w:pgSz w:w="11906" w:h="16838"/>
          <w:pgMar w:top="284" w:right="851" w:bottom="1134" w:left="1701" w:header="720" w:footer="720" w:gutter="0"/>
          <w:cols w:space="720"/>
          <w:docGrid w:linePitch="360"/>
        </w:sectPr>
      </w:pPr>
      <w:r w:rsidRPr="005E77BE">
        <w:rPr>
          <w:rFonts w:eastAsia="Calibri"/>
          <w:sz w:val="28"/>
          <w:szCs w:val="28"/>
          <w:lang w:eastAsia="en-US"/>
        </w:rPr>
        <w:t xml:space="preserve">2. </w:t>
      </w:r>
      <w:r w:rsidR="00A86EC2" w:rsidRPr="00A86EC2">
        <w:rPr>
          <w:rFonts w:eastAsia="Calibri"/>
          <w:sz w:val="28"/>
          <w:szCs w:val="28"/>
          <w:lang w:eastAsia="en-US"/>
        </w:rPr>
        <w:t xml:space="preserve">Рекомендовать федеральным органам государственной власти, являющимся главными администраторами доходов бюджета </w:t>
      </w:r>
      <w:r w:rsidR="00A86EC2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="00A86EC2" w:rsidRPr="00A86EC2">
        <w:rPr>
          <w:rFonts w:eastAsia="Calibri"/>
          <w:sz w:val="28"/>
          <w:szCs w:val="28"/>
          <w:lang w:eastAsia="en-US"/>
        </w:rPr>
        <w:t xml:space="preserve">, представлять в </w:t>
      </w:r>
      <w:r w:rsidR="00A86EC2">
        <w:rPr>
          <w:rFonts w:eastAsia="Calibri"/>
          <w:sz w:val="28"/>
          <w:szCs w:val="28"/>
          <w:lang w:eastAsia="en-US"/>
        </w:rPr>
        <w:t>администрацию Южно-Кубанского сельского поселения Динского района</w:t>
      </w:r>
      <w:r w:rsidR="00A86EC2" w:rsidRPr="00A86EC2">
        <w:rPr>
          <w:rFonts w:eastAsia="Calibri"/>
          <w:sz w:val="28"/>
          <w:szCs w:val="28"/>
          <w:lang w:eastAsia="en-US"/>
        </w:rPr>
        <w:t xml:space="preserve"> прогноз поступления доходов бюджета Южно-Кубанского сельского поселения Динского района и аналитические материалы по исполнению доходов бюджета Южно-Кубанского сельского поселения Динского района по налоговым и неналоговым доходам бюджета Южно-Кубанского сельского </w:t>
      </w:r>
    </w:p>
    <w:p w:rsidR="00A86EC2" w:rsidRDefault="00A86EC2" w:rsidP="00A86EC2">
      <w:pPr>
        <w:tabs>
          <w:tab w:val="left" w:pos="8460"/>
        </w:tabs>
        <w:autoSpaceDE w:val="0"/>
        <w:ind w:right="15"/>
        <w:jc w:val="both"/>
        <w:rPr>
          <w:rFonts w:eastAsia="Calibri"/>
          <w:sz w:val="28"/>
          <w:szCs w:val="28"/>
          <w:lang w:eastAsia="en-US"/>
        </w:rPr>
      </w:pPr>
      <w:r w:rsidRPr="00A86EC2">
        <w:rPr>
          <w:rFonts w:eastAsia="Calibri"/>
          <w:sz w:val="28"/>
          <w:szCs w:val="28"/>
          <w:lang w:eastAsia="en-US"/>
        </w:rPr>
        <w:lastRenderedPageBreak/>
        <w:t>поселения Динского района по формам и в сроки, предусмотренные Порядком, утвержденным настоящим п</w:t>
      </w:r>
      <w:r>
        <w:rPr>
          <w:rFonts w:eastAsia="Calibri"/>
          <w:sz w:val="28"/>
          <w:szCs w:val="28"/>
          <w:lang w:eastAsia="en-US"/>
        </w:rPr>
        <w:t>остановлением</w:t>
      </w:r>
      <w:r w:rsidRPr="00A86EC2">
        <w:rPr>
          <w:rFonts w:eastAsia="Calibri"/>
          <w:sz w:val="28"/>
          <w:szCs w:val="28"/>
          <w:lang w:eastAsia="en-US"/>
        </w:rPr>
        <w:t>.</w:t>
      </w:r>
    </w:p>
    <w:p w:rsidR="00A07A90" w:rsidRPr="00A07A90" w:rsidRDefault="00A86EC2" w:rsidP="00A07A90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A07A90">
        <w:rPr>
          <w:rFonts w:eastAsia="Calibri"/>
          <w:sz w:val="28"/>
          <w:szCs w:val="28"/>
          <w:lang w:eastAsia="en-US"/>
        </w:rPr>
        <w:t>О</w:t>
      </w:r>
      <w:r w:rsidR="00A07A90" w:rsidRPr="00A07A90">
        <w:rPr>
          <w:rFonts w:eastAsia="Calibri"/>
          <w:sz w:val="28"/>
          <w:szCs w:val="28"/>
          <w:lang w:eastAsia="en-US"/>
        </w:rPr>
        <w:t xml:space="preserve">бщему отделу администрации Южно-Кубанского сельского поселения Динского района (Лебедь А.И.) </w:t>
      </w:r>
      <w:r>
        <w:rPr>
          <w:rFonts w:eastAsia="Calibri"/>
          <w:sz w:val="28"/>
          <w:szCs w:val="28"/>
          <w:lang w:eastAsia="en-US"/>
        </w:rPr>
        <w:t xml:space="preserve">обеспечить </w:t>
      </w:r>
      <w:r w:rsidR="00A07A90" w:rsidRPr="00A07A90">
        <w:rPr>
          <w:rFonts w:eastAsia="Calibri"/>
          <w:sz w:val="28"/>
          <w:szCs w:val="28"/>
          <w:lang w:eastAsia="en-US"/>
        </w:rPr>
        <w:t>разме</w:t>
      </w:r>
      <w:r>
        <w:rPr>
          <w:rFonts w:eastAsia="Calibri"/>
          <w:sz w:val="28"/>
          <w:szCs w:val="28"/>
          <w:lang w:eastAsia="en-US"/>
        </w:rPr>
        <w:t>щение</w:t>
      </w:r>
      <w:r w:rsidR="00A07A90" w:rsidRPr="00A07A90">
        <w:rPr>
          <w:rFonts w:eastAsia="Calibri"/>
          <w:sz w:val="28"/>
          <w:szCs w:val="28"/>
          <w:lang w:eastAsia="en-US"/>
        </w:rPr>
        <w:t xml:space="preserve"> настояще</w:t>
      </w:r>
      <w:r w:rsidR="00E65E6A">
        <w:rPr>
          <w:rFonts w:eastAsia="Calibri"/>
          <w:sz w:val="28"/>
          <w:szCs w:val="28"/>
          <w:lang w:eastAsia="en-US"/>
        </w:rPr>
        <w:t>го</w:t>
      </w:r>
      <w:r w:rsidR="00A07A90" w:rsidRPr="00A07A90">
        <w:rPr>
          <w:rFonts w:eastAsia="Calibri"/>
          <w:sz w:val="28"/>
          <w:szCs w:val="28"/>
          <w:lang w:eastAsia="en-US"/>
        </w:rPr>
        <w:t xml:space="preserve"> постановлени</w:t>
      </w:r>
      <w:r w:rsidR="00E65E6A">
        <w:rPr>
          <w:rFonts w:eastAsia="Calibri"/>
          <w:sz w:val="28"/>
          <w:szCs w:val="28"/>
          <w:lang w:eastAsia="en-US"/>
        </w:rPr>
        <w:t>я</w:t>
      </w:r>
      <w:r w:rsidR="00A07A90" w:rsidRPr="00A07A90">
        <w:rPr>
          <w:rFonts w:eastAsia="Calibri"/>
          <w:sz w:val="28"/>
          <w:szCs w:val="28"/>
          <w:lang w:eastAsia="en-US"/>
        </w:rPr>
        <w:t xml:space="preserve"> </w:t>
      </w:r>
      <w:r w:rsidR="00E65E6A" w:rsidRPr="00A07A90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E65E6A" w:rsidRPr="00E65E6A">
        <w:t xml:space="preserve"> </w:t>
      </w:r>
      <w:r w:rsidR="00A07A90" w:rsidRPr="00A07A90">
        <w:rPr>
          <w:rFonts w:eastAsia="Calibri"/>
          <w:sz w:val="28"/>
          <w:szCs w:val="28"/>
          <w:lang w:eastAsia="en-US"/>
        </w:rPr>
        <w:t xml:space="preserve">на официальном сайте Южно-Кубанского сельского поселения Динского района </w:t>
      </w:r>
      <w:r w:rsidR="00E65E6A" w:rsidRPr="00E65E6A">
        <w:rPr>
          <w:rFonts w:eastAsia="Calibri"/>
          <w:sz w:val="28"/>
          <w:szCs w:val="28"/>
          <w:lang w:eastAsia="en-US"/>
        </w:rPr>
        <w:t>www.yug-kubanskoe.ru во вкладке «Документы» в разделе «Нормативно-правовая документация 202</w:t>
      </w:r>
      <w:r w:rsidR="00E65E6A">
        <w:rPr>
          <w:rFonts w:eastAsia="Calibri"/>
          <w:sz w:val="28"/>
          <w:szCs w:val="28"/>
          <w:lang w:eastAsia="en-US"/>
        </w:rPr>
        <w:t>3</w:t>
      </w:r>
      <w:r w:rsidR="00E65E6A" w:rsidRPr="00E65E6A">
        <w:rPr>
          <w:rFonts w:eastAsia="Calibri"/>
          <w:sz w:val="28"/>
          <w:szCs w:val="28"/>
          <w:lang w:eastAsia="en-US"/>
        </w:rPr>
        <w:t>».</w:t>
      </w:r>
    </w:p>
    <w:p w:rsidR="00D65026" w:rsidRDefault="00A86EC2" w:rsidP="00D65026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07A90" w:rsidRPr="00A07A90">
        <w:rPr>
          <w:rFonts w:eastAsia="Calibri"/>
          <w:sz w:val="28"/>
          <w:szCs w:val="28"/>
          <w:lang w:eastAsia="en-US"/>
        </w:rPr>
        <w:t>. Контроль за выполнением настоящего постановления возложить на начальника финансового отдела администрации Южно-Кубанского сельского поселения Динского района (Черпаченкова Г.А.).</w:t>
      </w:r>
    </w:p>
    <w:p w:rsidR="007D005C" w:rsidRDefault="00A86EC2" w:rsidP="00D65026">
      <w:pPr>
        <w:tabs>
          <w:tab w:val="left" w:pos="8460"/>
        </w:tabs>
        <w:autoSpaceDE w:val="0"/>
        <w:ind w:right="15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07A90" w:rsidRPr="00536540">
        <w:rPr>
          <w:rFonts w:eastAsia="Calibri"/>
          <w:sz w:val="28"/>
          <w:szCs w:val="28"/>
          <w:lang w:eastAsia="en-US"/>
        </w:rPr>
        <w:t>.</w:t>
      </w:r>
      <w:r w:rsidR="00A07A90">
        <w:rPr>
          <w:rFonts w:eastAsia="Calibri"/>
          <w:sz w:val="28"/>
          <w:szCs w:val="28"/>
          <w:lang w:eastAsia="en-US"/>
        </w:rPr>
        <w:t xml:space="preserve"> </w:t>
      </w:r>
      <w:r w:rsidR="00A07A90" w:rsidRPr="00536540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</w:t>
      </w:r>
      <w:r>
        <w:rPr>
          <w:rFonts w:eastAsia="Calibri"/>
          <w:sz w:val="28"/>
          <w:szCs w:val="28"/>
          <w:lang w:eastAsia="en-US"/>
        </w:rPr>
        <w:t xml:space="preserve"> и распространяется</w:t>
      </w:r>
      <w:r w:rsidR="00883547">
        <w:rPr>
          <w:rFonts w:eastAsia="Calibri"/>
          <w:sz w:val="28"/>
          <w:szCs w:val="28"/>
          <w:lang w:eastAsia="en-US"/>
        </w:rPr>
        <w:t xml:space="preserve"> своё действие</w:t>
      </w:r>
      <w:r>
        <w:rPr>
          <w:rFonts w:eastAsia="Calibri"/>
          <w:sz w:val="28"/>
          <w:szCs w:val="28"/>
          <w:lang w:eastAsia="en-US"/>
        </w:rPr>
        <w:t xml:space="preserve"> на правоотношения, возникшие с 01 января 2023 года</w:t>
      </w:r>
      <w:r w:rsidR="00A07A90" w:rsidRPr="00536540">
        <w:rPr>
          <w:rFonts w:eastAsia="Calibri"/>
          <w:sz w:val="28"/>
          <w:szCs w:val="28"/>
          <w:lang w:eastAsia="en-US"/>
        </w:rPr>
        <w:t>.</w:t>
      </w: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2D5497" w:rsidRDefault="007B4F62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Южно-Кубанского</w:t>
      </w:r>
      <w:r w:rsidR="002D54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</w:p>
    <w:p w:rsidR="007D005C" w:rsidRDefault="007B4F62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 w:rsidR="002D5497">
        <w:rPr>
          <w:color w:val="000000"/>
          <w:sz w:val="28"/>
          <w:szCs w:val="28"/>
        </w:rPr>
        <w:t xml:space="preserve">Динского района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4300A5">
        <w:rPr>
          <w:color w:val="000000"/>
          <w:sz w:val="28"/>
          <w:szCs w:val="28"/>
        </w:rPr>
        <w:t xml:space="preserve">      </w:t>
      </w:r>
      <w:r w:rsidR="00FD168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А.А. </w:t>
      </w:r>
      <w:r w:rsidR="004300A5">
        <w:rPr>
          <w:color w:val="000000"/>
          <w:sz w:val="28"/>
          <w:szCs w:val="28"/>
        </w:rPr>
        <w:t>Уманов</w:t>
      </w:r>
    </w:p>
    <w:p w:rsidR="00D65026" w:rsidRDefault="00D65026">
      <w:pPr>
        <w:autoSpaceDE w:val="0"/>
        <w:jc w:val="center"/>
        <w:rPr>
          <w:b/>
          <w:bCs/>
          <w:color w:val="000000"/>
          <w:sz w:val="28"/>
          <w:szCs w:val="28"/>
        </w:rPr>
        <w:sectPr w:rsidR="00D65026" w:rsidSect="00A86EC2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D005C" w:rsidRPr="00BB09A7" w:rsidRDefault="007B4F62">
      <w:pPr>
        <w:autoSpaceDE w:val="0"/>
        <w:jc w:val="center"/>
        <w:rPr>
          <w:color w:val="000000"/>
          <w:sz w:val="28"/>
          <w:szCs w:val="28"/>
        </w:rPr>
      </w:pPr>
      <w:r w:rsidRPr="00BB09A7">
        <w:rPr>
          <w:b/>
          <w:bCs/>
          <w:color w:val="000000"/>
          <w:sz w:val="28"/>
          <w:szCs w:val="28"/>
        </w:rPr>
        <w:lastRenderedPageBreak/>
        <w:t>ЛИСТ СОГЛАСОВАНИЯ</w:t>
      </w:r>
    </w:p>
    <w:p w:rsidR="007D005C" w:rsidRDefault="00536540">
      <w:pPr>
        <w:autoSpaceDE w:val="0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проекта постановления</w:t>
      </w:r>
      <w:r w:rsidR="007B4F62">
        <w:rPr>
          <w:color w:val="000000"/>
          <w:sz w:val="29"/>
          <w:szCs w:val="29"/>
        </w:rPr>
        <w:t xml:space="preserve"> администрации</w:t>
      </w:r>
    </w:p>
    <w:p w:rsidR="007D005C" w:rsidRDefault="007B4F62">
      <w:pPr>
        <w:autoSpaceDE w:val="0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Южно-Кубанского сельского поселения Динского района</w:t>
      </w:r>
    </w:p>
    <w:p w:rsidR="007D005C" w:rsidRDefault="007B4F62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от </w:t>
      </w:r>
      <w:r w:rsidR="002D5497">
        <w:rPr>
          <w:color w:val="000000"/>
          <w:sz w:val="29"/>
          <w:szCs w:val="29"/>
        </w:rPr>
        <w:t>________________</w:t>
      </w:r>
      <w:r>
        <w:rPr>
          <w:color w:val="000000"/>
          <w:sz w:val="29"/>
          <w:szCs w:val="29"/>
        </w:rPr>
        <w:t xml:space="preserve"> № </w:t>
      </w:r>
      <w:r w:rsidR="002D5497">
        <w:rPr>
          <w:color w:val="000000"/>
          <w:sz w:val="29"/>
          <w:szCs w:val="29"/>
        </w:rPr>
        <w:t>___________</w:t>
      </w:r>
    </w:p>
    <w:p w:rsidR="00240E40" w:rsidRPr="00240E40" w:rsidRDefault="007B4F62" w:rsidP="00240E40">
      <w:pPr>
        <w:autoSpaceDE w:val="0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40E40" w:rsidRPr="00240E40">
        <w:rPr>
          <w:color w:val="00000A"/>
          <w:sz w:val="28"/>
          <w:szCs w:val="28"/>
        </w:rPr>
        <w:t>Об утверждении Порядка формирования</w:t>
      </w:r>
    </w:p>
    <w:p w:rsidR="00240E40" w:rsidRPr="00240E40" w:rsidRDefault="00240E40" w:rsidP="00240E40">
      <w:pPr>
        <w:autoSpaceDE w:val="0"/>
        <w:jc w:val="center"/>
        <w:rPr>
          <w:color w:val="00000A"/>
          <w:sz w:val="28"/>
          <w:szCs w:val="28"/>
        </w:rPr>
      </w:pPr>
      <w:r w:rsidRPr="00240E40">
        <w:rPr>
          <w:color w:val="00000A"/>
          <w:sz w:val="28"/>
          <w:szCs w:val="28"/>
        </w:rPr>
        <w:t>и представления главными администраторами доходов бюджета</w:t>
      </w:r>
    </w:p>
    <w:p w:rsidR="00240E40" w:rsidRPr="00240E40" w:rsidRDefault="00240E40" w:rsidP="00240E40">
      <w:pPr>
        <w:autoSpaceDE w:val="0"/>
        <w:jc w:val="center"/>
        <w:rPr>
          <w:color w:val="00000A"/>
          <w:sz w:val="28"/>
          <w:szCs w:val="28"/>
        </w:rPr>
      </w:pPr>
      <w:r w:rsidRPr="00240E40">
        <w:rPr>
          <w:color w:val="00000A"/>
          <w:sz w:val="28"/>
          <w:szCs w:val="28"/>
        </w:rPr>
        <w:t>Южно-Кубанского сельского поселения Динского района прогноза поступлений доходов бюджета Южно-Кубанского сельского поселения Динского района и аналитических материалов по исполнению бюджета Южно-Кубанского сельского поселения Динского района в части доходов бюджета Южно-Кубанского сельского поселения</w:t>
      </w:r>
    </w:p>
    <w:p w:rsidR="007D005C" w:rsidRPr="00240E40" w:rsidRDefault="00240E40" w:rsidP="00240E40">
      <w:pPr>
        <w:autoSpaceDE w:val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Динского района</w:t>
      </w:r>
      <w:r w:rsidR="007B4F62">
        <w:rPr>
          <w:color w:val="00000A"/>
          <w:sz w:val="28"/>
          <w:szCs w:val="28"/>
        </w:rPr>
        <w:t>»</w:t>
      </w: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7D005C" w:rsidRDefault="004300A5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Проект </w:t>
      </w:r>
      <w:r w:rsidR="00536540">
        <w:rPr>
          <w:color w:val="000000"/>
          <w:sz w:val="29"/>
          <w:szCs w:val="29"/>
        </w:rPr>
        <w:t xml:space="preserve">подготовлен и </w:t>
      </w:r>
      <w:r w:rsidR="00F6651D">
        <w:rPr>
          <w:color w:val="000000"/>
          <w:sz w:val="29"/>
          <w:szCs w:val="29"/>
        </w:rPr>
        <w:t>внесен</w:t>
      </w:r>
      <w:r>
        <w:rPr>
          <w:color w:val="000000"/>
          <w:sz w:val="29"/>
          <w:szCs w:val="29"/>
        </w:rPr>
        <w:t>:</w:t>
      </w:r>
    </w:p>
    <w:p w:rsidR="004300A5" w:rsidRDefault="00536540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Финансовым</w:t>
      </w:r>
      <w:r w:rsidR="00F6651D">
        <w:rPr>
          <w:color w:val="000000"/>
          <w:sz w:val="28"/>
          <w:szCs w:val="28"/>
        </w:rPr>
        <w:t xml:space="preserve"> отдел</w:t>
      </w:r>
      <w:r w:rsidR="003139A8">
        <w:rPr>
          <w:color w:val="000000"/>
          <w:sz w:val="28"/>
          <w:szCs w:val="28"/>
        </w:rPr>
        <w:t>ом</w:t>
      </w:r>
      <w:r w:rsidR="004300A5">
        <w:rPr>
          <w:color w:val="000000"/>
          <w:sz w:val="28"/>
          <w:szCs w:val="28"/>
        </w:rPr>
        <w:t xml:space="preserve"> </w:t>
      </w:r>
      <w:r w:rsidR="0028032B">
        <w:rPr>
          <w:color w:val="000000"/>
          <w:sz w:val="28"/>
          <w:szCs w:val="28"/>
        </w:rPr>
        <w:t>а</w:t>
      </w:r>
      <w:r w:rsidR="00F6651D">
        <w:rPr>
          <w:color w:val="000000"/>
          <w:sz w:val="28"/>
          <w:szCs w:val="28"/>
        </w:rPr>
        <w:t xml:space="preserve">дминистрации </w:t>
      </w:r>
    </w:p>
    <w:p w:rsidR="004300A5" w:rsidRDefault="00F6651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Южно-Кубанского</w:t>
      </w:r>
      <w:r w:rsidR="004300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:rsidR="00F6651D" w:rsidRDefault="00F0427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6651D">
        <w:rPr>
          <w:color w:val="000000"/>
          <w:sz w:val="28"/>
          <w:szCs w:val="28"/>
        </w:rPr>
        <w:t>оселения</w:t>
      </w:r>
      <w:r w:rsidR="004300A5">
        <w:rPr>
          <w:color w:val="000000"/>
          <w:sz w:val="28"/>
          <w:szCs w:val="28"/>
        </w:rPr>
        <w:t xml:space="preserve"> Динского района</w:t>
      </w:r>
    </w:p>
    <w:p w:rsidR="00246F0B" w:rsidRDefault="00246F0B" w:rsidP="00F0427D">
      <w:pPr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</w:p>
    <w:p w:rsidR="00F6651D" w:rsidRDefault="00F0427D" w:rsidP="00F0427D">
      <w:pPr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246F0B">
        <w:rPr>
          <w:color w:val="000000"/>
          <w:sz w:val="28"/>
          <w:szCs w:val="28"/>
        </w:rPr>
        <w:t xml:space="preserve">финансового </w:t>
      </w:r>
      <w:r>
        <w:rPr>
          <w:color w:val="000000"/>
          <w:sz w:val="28"/>
          <w:szCs w:val="28"/>
        </w:rPr>
        <w:t xml:space="preserve">отдела                                        </w:t>
      </w:r>
      <w:r w:rsidR="002D549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="00536540">
        <w:rPr>
          <w:color w:val="000000"/>
          <w:sz w:val="28"/>
          <w:szCs w:val="28"/>
        </w:rPr>
        <w:t>Г.А. Черпаченкова</w:t>
      </w:r>
    </w:p>
    <w:p w:rsidR="00F0427D" w:rsidRDefault="00F0427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</w:p>
    <w:p w:rsidR="00F6651D" w:rsidRDefault="00F6651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</w:p>
    <w:p w:rsidR="00F6651D" w:rsidRDefault="00F6651D">
      <w:pPr>
        <w:autoSpaceDE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Проект согласован:</w:t>
      </w:r>
    </w:p>
    <w:p w:rsidR="00246F0B" w:rsidRDefault="00246F0B" w:rsidP="00BB09A7">
      <w:pPr>
        <w:autoSpaceDE w:val="0"/>
        <w:jc w:val="both"/>
        <w:rPr>
          <w:color w:val="000000"/>
          <w:sz w:val="28"/>
          <w:szCs w:val="28"/>
        </w:rPr>
      </w:pPr>
    </w:p>
    <w:p w:rsidR="00411CBA" w:rsidRDefault="00411CBA" w:rsidP="00BB09A7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3139A8" w:rsidRDefault="00411CBA" w:rsidP="00BB09A7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139A8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3139A8">
        <w:rPr>
          <w:color w:val="000000"/>
          <w:sz w:val="28"/>
          <w:szCs w:val="28"/>
        </w:rPr>
        <w:t xml:space="preserve"> </w:t>
      </w:r>
      <w:r w:rsidR="00536540">
        <w:rPr>
          <w:color w:val="000000"/>
          <w:sz w:val="28"/>
          <w:szCs w:val="28"/>
        </w:rPr>
        <w:t>общего</w:t>
      </w:r>
      <w:r w:rsidR="003139A8">
        <w:rPr>
          <w:color w:val="000000"/>
          <w:sz w:val="28"/>
          <w:szCs w:val="28"/>
        </w:rPr>
        <w:t xml:space="preserve"> отдела                </w:t>
      </w:r>
      <w:r w:rsidR="004300A5">
        <w:rPr>
          <w:color w:val="000000"/>
          <w:sz w:val="28"/>
          <w:szCs w:val="28"/>
        </w:rPr>
        <w:t xml:space="preserve">                  </w:t>
      </w:r>
      <w:r w:rsidR="00536540">
        <w:rPr>
          <w:color w:val="000000"/>
          <w:sz w:val="28"/>
          <w:szCs w:val="28"/>
        </w:rPr>
        <w:t xml:space="preserve">                     </w:t>
      </w:r>
      <w:r w:rsidR="004300A5">
        <w:rPr>
          <w:color w:val="000000"/>
          <w:sz w:val="28"/>
          <w:szCs w:val="28"/>
        </w:rPr>
        <w:t xml:space="preserve"> </w:t>
      </w:r>
      <w:r w:rsidR="002D5497">
        <w:rPr>
          <w:color w:val="000000"/>
          <w:sz w:val="28"/>
          <w:szCs w:val="28"/>
        </w:rPr>
        <w:t xml:space="preserve">   </w:t>
      </w:r>
      <w:r w:rsidR="004300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Д.Р. </w:t>
      </w:r>
      <w:proofErr w:type="spellStart"/>
      <w:r>
        <w:rPr>
          <w:color w:val="000000"/>
          <w:sz w:val="28"/>
          <w:szCs w:val="28"/>
        </w:rPr>
        <w:t>Салимжанова</w:t>
      </w:r>
      <w:proofErr w:type="spellEnd"/>
    </w:p>
    <w:p w:rsidR="003139A8" w:rsidRDefault="003139A8" w:rsidP="003139A8">
      <w:pPr>
        <w:autoSpaceDE w:val="0"/>
        <w:jc w:val="both"/>
        <w:rPr>
          <w:color w:val="000000"/>
          <w:sz w:val="28"/>
          <w:szCs w:val="28"/>
        </w:rPr>
      </w:pPr>
    </w:p>
    <w:p w:rsidR="004300A5" w:rsidRDefault="004300A5" w:rsidP="003139A8">
      <w:pPr>
        <w:rPr>
          <w:sz w:val="28"/>
          <w:szCs w:val="28"/>
        </w:rPr>
      </w:pPr>
    </w:p>
    <w:p w:rsidR="004300A5" w:rsidRDefault="004300A5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 xml:space="preserve">ПРИЛОЖЕНИЕ 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УТВЕРЖДЕН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постановлением администрации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-BoldMT" w:hAnsi="TimesNewRomanPS-BoldMT" w:cs="TimesNewRomanPS-BoldMT"/>
          <w:bCs/>
          <w:sz w:val="28"/>
          <w:szCs w:val="28"/>
          <w:lang w:eastAsia="ar-SA"/>
        </w:rPr>
        <w:t>Южно-Кубанского</w:t>
      </w: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 xml:space="preserve"> сельского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поселения Динского района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от _________________№ ______</w:t>
      </w:r>
    </w:p>
    <w:p w:rsidR="00241842" w:rsidRPr="00241842" w:rsidRDefault="00241842" w:rsidP="00241842">
      <w:pPr>
        <w:suppressAutoHyphens w:val="0"/>
        <w:autoSpaceDE w:val="0"/>
        <w:autoSpaceDN w:val="0"/>
        <w:adjustRightInd w:val="0"/>
        <w:ind w:left="5387"/>
        <w:rPr>
          <w:lang w:eastAsia="ru-RU"/>
        </w:rPr>
      </w:pPr>
    </w:p>
    <w:p w:rsidR="00241842" w:rsidRDefault="00241842" w:rsidP="00241842">
      <w:pPr>
        <w:suppressAutoHyphens w:val="0"/>
        <w:autoSpaceDE w:val="0"/>
        <w:autoSpaceDN w:val="0"/>
        <w:adjustRightInd w:val="0"/>
        <w:ind w:left="5387"/>
        <w:rPr>
          <w:lang w:eastAsia="ru-RU"/>
        </w:rPr>
      </w:pPr>
    </w:p>
    <w:p w:rsidR="00610B13" w:rsidRPr="00241842" w:rsidRDefault="00610B13" w:rsidP="00241842">
      <w:pPr>
        <w:suppressAutoHyphens w:val="0"/>
        <w:autoSpaceDE w:val="0"/>
        <w:autoSpaceDN w:val="0"/>
        <w:adjustRightInd w:val="0"/>
        <w:ind w:left="5387"/>
        <w:rPr>
          <w:lang w:eastAsia="ru-RU"/>
        </w:rPr>
      </w:pPr>
    </w:p>
    <w:p w:rsidR="00241842" w:rsidRPr="00241842" w:rsidRDefault="00241842" w:rsidP="0024184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41842">
        <w:rPr>
          <w:b/>
          <w:sz w:val="28"/>
          <w:szCs w:val="28"/>
          <w:lang w:eastAsia="ru-RU"/>
        </w:rPr>
        <w:t>ПОРЯДОК</w:t>
      </w:r>
    </w:p>
    <w:p w:rsidR="00240E40" w:rsidRDefault="00240E40" w:rsidP="00240E40">
      <w:pPr>
        <w:autoSpaceDE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формирования и представления главными</w:t>
      </w:r>
      <w:r w:rsidRPr="005E77BE">
        <w:rPr>
          <w:b/>
          <w:color w:val="00000A"/>
          <w:sz w:val="28"/>
          <w:szCs w:val="28"/>
        </w:rPr>
        <w:t xml:space="preserve"> администратор</w:t>
      </w:r>
      <w:r>
        <w:rPr>
          <w:b/>
          <w:color w:val="00000A"/>
          <w:sz w:val="28"/>
          <w:szCs w:val="28"/>
        </w:rPr>
        <w:t>ами</w:t>
      </w:r>
    </w:p>
    <w:p w:rsidR="00240E40" w:rsidRDefault="00240E40" w:rsidP="00240E40">
      <w:pPr>
        <w:autoSpaceDE w:val="0"/>
        <w:jc w:val="center"/>
        <w:rPr>
          <w:b/>
          <w:color w:val="00000A"/>
          <w:sz w:val="28"/>
          <w:szCs w:val="28"/>
        </w:rPr>
      </w:pPr>
      <w:r w:rsidRPr="005E77BE">
        <w:rPr>
          <w:b/>
          <w:color w:val="00000A"/>
          <w:sz w:val="28"/>
          <w:szCs w:val="28"/>
        </w:rPr>
        <w:t>доходов</w:t>
      </w:r>
      <w:r>
        <w:rPr>
          <w:b/>
          <w:color w:val="00000A"/>
          <w:sz w:val="28"/>
          <w:szCs w:val="28"/>
        </w:rPr>
        <w:t xml:space="preserve"> бюджета Южно-Кубанского сельского поселения Динского района</w:t>
      </w:r>
      <w:r w:rsidRPr="005E77BE"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>прогноза поступлений доходов бюджета</w:t>
      </w:r>
      <w:r w:rsidRPr="00A2455E"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>Южно-Кубанского сельского поселения Динского района и аналитических материалов</w:t>
      </w:r>
    </w:p>
    <w:p w:rsidR="00240E40" w:rsidRDefault="00240E40" w:rsidP="00240E40">
      <w:pPr>
        <w:autoSpaceDE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по исполнению бюджета </w:t>
      </w:r>
      <w:r w:rsidRPr="00A2455E">
        <w:rPr>
          <w:b/>
          <w:color w:val="00000A"/>
          <w:sz w:val="28"/>
          <w:szCs w:val="28"/>
        </w:rPr>
        <w:t>Южно-Кубанского сельского поселения Динского района</w:t>
      </w:r>
      <w:r>
        <w:rPr>
          <w:b/>
          <w:color w:val="00000A"/>
          <w:sz w:val="28"/>
          <w:szCs w:val="28"/>
        </w:rPr>
        <w:t xml:space="preserve"> в части доходов бюджета Южно-Кубанского</w:t>
      </w:r>
    </w:p>
    <w:p w:rsidR="00240E40" w:rsidRDefault="00240E40" w:rsidP="00240E40">
      <w:pPr>
        <w:autoSpaceDE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сельского поселения Динского района</w:t>
      </w:r>
    </w:p>
    <w:p w:rsidR="00240E40" w:rsidRDefault="00240E40" w:rsidP="00240E40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A2455E" w:rsidRPr="00A2455E" w:rsidRDefault="00A2455E" w:rsidP="00A2455E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lang w:eastAsia="ru-RU"/>
        </w:rPr>
      </w:pPr>
      <w:bookmarkStart w:id="1" w:name="sub_1001"/>
      <w:r w:rsidRPr="00A2455E">
        <w:rPr>
          <w:rFonts w:ascii="Times New Roman CYR" w:hAnsi="Times New Roman CYR" w:cs="Times New Roman CYR"/>
          <w:b/>
          <w:bCs/>
          <w:color w:val="26282F"/>
          <w:sz w:val="28"/>
          <w:lang w:eastAsia="ru-RU"/>
        </w:rPr>
        <w:t>1. Общие положения</w:t>
      </w:r>
    </w:p>
    <w:bookmarkEnd w:id="1"/>
    <w:p w:rsidR="00A2455E" w:rsidRPr="00A2455E" w:rsidRDefault="00A2455E" w:rsidP="00A2455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2455E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1.1. Настоящий Порядок определяет сроки, а также правила формирования и представления главными администраторами доходов бюджета </w:t>
      </w:r>
      <w:r w:rsidR="00D6152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Южно-Кубанского сельского поселения Динского района </w:t>
      </w:r>
      <w:r w:rsidRPr="00A2455E">
        <w:rPr>
          <w:rFonts w:ascii="Times New Roman CYR" w:hAnsi="Times New Roman CYR" w:cs="Times New Roman CYR"/>
          <w:sz w:val="28"/>
          <w:szCs w:val="28"/>
          <w:lang w:eastAsia="ru-RU"/>
        </w:rPr>
        <w:t xml:space="preserve">(далее - главные администраторы доходов) прогноза поступления доходов бюджета </w:t>
      </w:r>
      <w:r w:rsidR="00D61523" w:rsidRPr="00D6152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Южно-Кубанского сельского поселения Динского района </w:t>
      </w:r>
      <w:r w:rsidRPr="00A2455E">
        <w:rPr>
          <w:rFonts w:ascii="Times New Roman CYR" w:hAnsi="Times New Roman CYR" w:cs="Times New Roman CYR"/>
          <w:sz w:val="28"/>
          <w:szCs w:val="28"/>
          <w:lang w:eastAsia="ru-RU"/>
        </w:rPr>
        <w:t xml:space="preserve">(далее также - прогноз поступления) и аналитических материалов по исполнению бюджета </w:t>
      </w:r>
      <w:r w:rsidR="000F1F3A" w:rsidRPr="000F1F3A">
        <w:rPr>
          <w:rFonts w:ascii="Times New Roman CYR" w:hAnsi="Times New Roman CYR" w:cs="Times New Roman CYR"/>
          <w:sz w:val="28"/>
          <w:szCs w:val="28"/>
          <w:lang w:eastAsia="ru-RU"/>
        </w:rPr>
        <w:t xml:space="preserve">Южно-Кубанского сельского поселения Динского района </w:t>
      </w:r>
      <w:r w:rsidRPr="00A2455E">
        <w:rPr>
          <w:rFonts w:ascii="Times New Roman CYR" w:hAnsi="Times New Roman CYR" w:cs="Times New Roman CYR"/>
          <w:sz w:val="28"/>
          <w:szCs w:val="28"/>
          <w:lang w:eastAsia="ru-RU"/>
        </w:rPr>
        <w:t xml:space="preserve">(далее также - аналитические материалы) по налоговым и неналоговым доходам бюджета </w:t>
      </w:r>
      <w:r w:rsidR="00074ECB" w:rsidRPr="00074ECB">
        <w:rPr>
          <w:rFonts w:ascii="Times New Roman CYR" w:hAnsi="Times New Roman CYR" w:cs="Times New Roman CYR"/>
          <w:sz w:val="28"/>
          <w:szCs w:val="28"/>
          <w:lang w:eastAsia="ru-RU"/>
        </w:rPr>
        <w:t>Южно-Кубанского сельского поселения Динского района</w:t>
      </w:r>
      <w:r w:rsidR="00074ECB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A2455E" w:rsidRPr="00A2455E" w:rsidRDefault="00A2455E" w:rsidP="00A2455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2455E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1.2. Прогноз поступления и аналитические материалы формируются и представляются главными администраторами доходов в </w:t>
      </w:r>
      <w:r w:rsidR="00C46AC2"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администрацию</w:t>
      </w:r>
      <w:r w:rsidRPr="00A2455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C46AC2" w:rsidRPr="00C46AC2">
        <w:rPr>
          <w:rFonts w:ascii="Times New Roman CYR" w:hAnsi="Times New Roman CYR" w:cs="Times New Roman CYR"/>
          <w:sz w:val="28"/>
          <w:szCs w:val="28"/>
          <w:lang w:eastAsia="ru-RU"/>
        </w:rPr>
        <w:t xml:space="preserve">Южно-Кубанского сельского поселения Динского района </w:t>
      </w:r>
      <w:r w:rsidRPr="00A2455E">
        <w:rPr>
          <w:rFonts w:ascii="Times New Roman CYR" w:hAnsi="Times New Roman CYR" w:cs="Times New Roman CYR"/>
          <w:sz w:val="28"/>
          <w:szCs w:val="28"/>
          <w:lang w:eastAsia="ru-RU"/>
        </w:rPr>
        <w:t xml:space="preserve">(далее - </w:t>
      </w:r>
      <w:r w:rsidR="00C46AC2"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Администрация</w:t>
      </w:r>
      <w:r w:rsidRPr="00A2455E">
        <w:rPr>
          <w:rFonts w:ascii="Times New Roman CYR" w:hAnsi="Times New Roman CYR" w:cs="Times New Roman CYR"/>
          <w:sz w:val="28"/>
          <w:szCs w:val="28"/>
          <w:lang w:eastAsia="ru-RU"/>
        </w:rPr>
        <w:t xml:space="preserve">) в целях формирования проекта </w:t>
      </w:r>
      <w:r w:rsidR="00C46AC2">
        <w:rPr>
          <w:rFonts w:ascii="Times New Roman CYR" w:hAnsi="Times New Roman CYR" w:cs="Times New Roman CYR"/>
          <w:sz w:val="28"/>
          <w:szCs w:val="28"/>
          <w:lang w:eastAsia="ru-RU"/>
        </w:rPr>
        <w:t>решения</w:t>
      </w:r>
      <w:r w:rsidRPr="00A2455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бюджете </w:t>
      </w:r>
      <w:r w:rsidR="00C46AC2" w:rsidRPr="00C46AC2">
        <w:rPr>
          <w:rFonts w:ascii="Times New Roman CYR" w:hAnsi="Times New Roman CYR" w:cs="Times New Roman CYR"/>
          <w:sz w:val="28"/>
          <w:szCs w:val="28"/>
          <w:lang w:eastAsia="ru-RU"/>
        </w:rPr>
        <w:t xml:space="preserve">Южно-Кубанского сельского поселения Динского района </w:t>
      </w:r>
      <w:r w:rsidRPr="00A2455E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очередной финансовый год, проекта </w:t>
      </w:r>
      <w:r w:rsidR="00C46AC2">
        <w:rPr>
          <w:rFonts w:ascii="Times New Roman CYR" w:hAnsi="Times New Roman CYR" w:cs="Times New Roman CYR"/>
          <w:sz w:val="28"/>
          <w:szCs w:val="28"/>
          <w:lang w:eastAsia="ru-RU"/>
        </w:rPr>
        <w:t>решения</w:t>
      </w:r>
      <w:r w:rsidRPr="00A2455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внесении изменений в </w:t>
      </w:r>
      <w:r w:rsidR="00C46AC2">
        <w:rPr>
          <w:rFonts w:ascii="Times New Roman CYR" w:hAnsi="Times New Roman CYR" w:cs="Times New Roman CYR"/>
          <w:sz w:val="28"/>
          <w:szCs w:val="28"/>
          <w:lang w:eastAsia="ru-RU"/>
        </w:rPr>
        <w:t>решение</w:t>
      </w:r>
      <w:r w:rsidRPr="00A2455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бюджете </w:t>
      </w:r>
      <w:r w:rsidR="00C46AC2" w:rsidRPr="00C46AC2">
        <w:rPr>
          <w:rFonts w:ascii="Times New Roman CYR" w:hAnsi="Times New Roman CYR" w:cs="Times New Roman CYR"/>
          <w:sz w:val="28"/>
          <w:szCs w:val="28"/>
          <w:lang w:eastAsia="ru-RU"/>
        </w:rPr>
        <w:t xml:space="preserve">Южно-Кубанского сельского поселения Динского района </w:t>
      </w:r>
      <w:r w:rsidRPr="00A2455E">
        <w:rPr>
          <w:rFonts w:ascii="Times New Roman CYR" w:hAnsi="Times New Roman CYR" w:cs="Times New Roman CYR"/>
          <w:sz w:val="28"/>
          <w:szCs w:val="28"/>
          <w:lang w:eastAsia="ru-RU"/>
        </w:rPr>
        <w:t>на текущий финансовый год.</w:t>
      </w:r>
    </w:p>
    <w:p w:rsid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327991">
        <w:rPr>
          <w:sz w:val="28"/>
          <w:szCs w:val="28"/>
          <w:lang w:eastAsia="en-US"/>
        </w:rPr>
        <w:t xml:space="preserve">1.3. 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8">
        <w:r w:rsidRPr="00327991">
          <w:rPr>
            <w:sz w:val="28"/>
            <w:szCs w:val="28"/>
            <w:lang w:eastAsia="en-US"/>
          </w:rPr>
          <w:t>требованиями</w:t>
        </w:r>
      </w:hyperlink>
      <w:r w:rsidRPr="00327991">
        <w:rPr>
          <w:sz w:val="28"/>
          <w:szCs w:val="28"/>
          <w:lang w:eastAsia="en-US"/>
        </w:rPr>
        <w:t xml:space="preserve"> к методике </w:t>
      </w:r>
      <w:r w:rsidRPr="00327991">
        <w:rPr>
          <w:sz w:val="28"/>
          <w:szCs w:val="28"/>
          <w:lang w:eastAsia="en-US"/>
        </w:rPr>
        <w:lastRenderedPageBreak/>
        <w:t>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2016г. № 574 (далее соответственно – методика прогнозирования, общие требования).</w:t>
      </w:r>
    </w:p>
    <w:p w:rsidR="00327991" w:rsidRP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610B13">
        <w:rPr>
          <w:sz w:val="28"/>
          <w:szCs w:val="28"/>
          <w:lang w:eastAsia="en-US"/>
        </w:rPr>
        <w:t>1.4.</w:t>
      </w:r>
      <w:r w:rsidRPr="00327991">
        <w:rPr>
          <w:sz w:val="28"/>
          <w:szCs w:val="28"/>
          <w:lang w:eastAsia="en-US"/>
        </w:rPr>
        <w:t xml:space="preserve"> </w:t>
      </w:r>
      <w:hyperlink w:anchor="P87">
        <w:r w:rsidRPr="00327991">
          <w:rPr>
            <w:sz w:val="28"/>
            <w:szCs w:val="28"/>
            <w:lang w:eastAsia="en-US"/>
          </w:rPr>
          <w:t>Прогноз</w:t>
        </w:r>
      </w:hyperlink>
      <w:r w:rsidRPr="00327991">
        <w:rPr>
          <w:sz w:val="28"/>
          <w:szCs w:val="28"/>
          <w:lang w:eastAsia="en-US"/>
        </w:rPr>
        <w:t xml:space="preserve"> поступления доходов бюджета </w:t>
      </w:r>
      <w:r w:rsidR="00610B13">
        <w:rPr>
          <w:sz w:val="28"/>
          <w:szCs w:val="28"/>
          <w:lang w:eastAsia="en-US"/>
        </w:rPr>
        <w:t>Южно-Кубанского сельского поселения Динского района</w:t>
      </w:r>
      <w:r w:rsidRPr="00327991">
        <w:rPr>
          <w:sz w:val="28"/>
          <w:szCs w:val="28"/>
          <w:lang w:eastAsia="en-US"/>
        </w:rPr>
        <w:t xml:space="preserve"> по налоговым и неналоговым доходам бюджета </w:t>
      </w:r>
      <w:r w:rsidR="00610B13" w:rsidRPr="00610B13">
        <w:rPr>
          <w:sz w:val="28"/>
          <w:szCs w:val="28"/>
          <w:lang w:eastAsia="en-US"/>
        </w:rPr>
        <w:t>Южно-Кубанского сельского поселения Динского района</w:t>
      </w:r>
      <w:r w:rsidRPr="00327991">
        <w:rPr>
          <w:sz w:val="28"/>
          <w:szCs w:val="28"/>
          <w:lang w:eastAsia="en-US"/>
        </w:rPr>
        <w:t xml:space="preserve"> в целях формирования проекта решения о бюджете </w:t>
      </w:r>
      <w:r w:rsidR="00610B13" w:rsidRPr="00610B13">
        <w:rPr>
          <w:sz w:val="28"/>
          <w:szCs w:val="28"/>
          <w:lang w:eastAsia="en-US"/>
        </w:rPr>
        <w:t>Южно-Кубанского сельского поселения Динского района</w:t>
      </w:r>
      <w:r w:rsidRPr="00327991">
        <w:rPr>
          <w:sz w:val="28"/>
          <w:szCs w:val="28"/>
          <w:lang w:eastAsia="en-US"/>
        </w:rPr>
        <w:t xml:space="preserve"> на очередной финансовый год формируется по форме согласно приложению 1 к настоящему Порядку.</w:t>
      </w:r>
    </w:p>
    <w:p w:rsidR="00327991" w:rsidRPr="00327991" w:rsidRDefault="008513D8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hyperlink w:anchor="P196">
        <w:r w:rsidR="00327991" w:rsidRPr="00327991">
          <w:rPr>
            <w:sz w:val="28"/>
            <w:szCs w:val="28"/>
            <w:lang w:eastAsia="en-US"/>
          </w:rPr>
          <w:t>Прогноз</w:t>
        </w:r>
      </w:hyperlink>
      <w:r w:rsidR="00327991" w:rsidRPr="00327991">
        <w:rPr>
          <w:sz w:val="28"/>
          <w:szCs w:val="28"/>
          <w:lang w:eastAsia="en-US"/>
        </w:rPr>
        <w:t xml:space="preserve"> поступления доходов бюджета </w:t>
      </w:r>
      <w:r w:rsidR="00610B13" w:rsidRPr="00610B13">
        <w:rPr>
          <w:sz w:val="28"/>
          <w:szCs w:val="28"/>
          <w:lang w:eastAsia="en-US"/>
        </w:rPr>
        <w:t>Южно-Кубанского сельского поселения Динского района</w:t>
      </w:r>
      <w:r w:rsidR="00327991" w:rsidRPr="00327991">
        <w:rPr>
          <w:sz w:val="28"/>
          <w:szCs w:val="28"/>
          <w:lang w:eastAsia="en-US"/>
        </w:rPr>
        <w:t xml:space="preserve"> по налоговым и неналоговым доходам бюджета </w:t>
      </w:r>
      <w:r w:rsidR="00610B13" w:rsidRPr="00610B13">
        <w:rPr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="00327991" w:rsidRPr="00327991">
        <w:rPr>
          <w:sz w:val="28"/>
          <w:szCs w:val="28"/>
          <w:lang w:eastAsia="en-US"/>
        </w:rPr>
        <w:t xml:space="preserve">в целях формирования проекта решения о внесении изменений в решение о бюджете </w:t>
      </w:r>
      <w:r w:rsidR="00610B13" w:rsidRPr="00610B13">
        <w:rPr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="00327991" w:rsidRPr="00327991">
        <w:rPr>
          <w:sz w:val="28"/>
          <w:szCs w:val="28"/>
          <w:lang w:eastAsia="en-US"/>
        </w:rPr>
        <w:t>на текущий финансовый год формируется по форме согласно приложению 2 к настоящему Порядку.</w:t>
      </w:r>
    </w:p>
    <w:p w:rsidR="00327991" w:rsidRP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327991">
        <w:rPr>
          <w:sz w:val="28"/>
          <w:szCs w:val="28"/>
          <w:lang w:eastAsia="en-US"/>
        </w:rPr>
        <w:t xml:space="preserve">Аналитические </w:t>
      </w:r>
      <w:hyperlink w:anchor="P326">
        <w:r w:rsidRPr="00327991">
          <w:rPr>
            <w:sz w:val="28"/>
            <w:szCs w:val="28"/>
            <w:lang w:eastAsia="en-US"/>
          </w:rPr>
          <w:t>материалы</w:t>
        </w:r>
      </w:hyperlink>
      <w:r w:rsidRPr="00327991">
        <w:rPr>
          <w:sz w:val="28"/>
          <w:szCs w:val="28"/>
          <w:lang w:eastAsia="en-US"/>
        </w:rPr>
        <w:t xml:space="preserve"> по исполнению бюджета </w:t>
      </w:r>
      <w:r w:rsidR="00610B13" w:rsidRPr="00610B13">
        <w:rPr>
          <w:sz w:val="28"/>
          <w:szCs w:val="28"/>
          <w:lang w:eastAsia="en-US"/>
        </w:rPr>
        <w:t>Южно-Кубанского сельского поселения Динского района</w:t>
      </w:r>
      <w:r w:rsidRPr="00327991">
        <w:rPr>
          <w:sz w:val="28"/>
          <w:szCs w:val="28"/>
          <w:lang w:eastAsia="en-US"/>
        </w:rPr>
        <w:t xml:space="preserve"> по налоговым и неналоговым доходам бюджета </w:t>
      </w:r>
      <w:r w:rsidR="00610B13" w:rsidRPr="00610B13">
        <w:rPr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Pr="00327991">
        <w:rPr>
          <w:sz w:val="28"/>
          <w:szCs w:val="28"/>
          <w:lang w:eastAsia="en-US"/>
        </w:rPr>
        <w:t>формируются по форме согласно приложению 3 к настоящему Порядку.</w:t>
      </w:r>
    </w:p>
    <w:p w:rsidR="00327991" w:rsidRP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327991">
        <w:rPr>
          <w:sz w:val="28"/>
          <w:szCs w:val="28"/>
          <w:lang w:eastAsia="en-US"/>
        </w:rPr>
        <w:t xml:space="preserve">1.5. Сроки представления прогноза поступления в целях формирования проекта решения о бюджете </w:t>
      </w:r>
      <w:r w:rsidR="00610B13" w:rsidRPr="00610B13">
        <w:rPr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Pr="00327991">
        <w:rPr>
          <w:sz w:val="28"/>
          <w:szCs w:val="28"/>
          <w:lang w:eastAsia="en-US"/>
        </w:rPr>
        <w:t xml:space="preserve">на очередной финансовый год определяются в соответствии с </w:t>
      </w:r>
      <w:r w:rsidRPr="008B4DA7">
        <w:rPr>
          <w:sz w:val="28"/>
          <w:szCs w:val="28"/>
          <w:lang w:eastAsia="en-US"/>
        </w:rPr>
        <w:t>пункт</w:t>
      </w:r>
      <w:r w:rsidR="008B4DA7" w:rsidRPr="008B4DA7">
        <w:rPr>
          <w:sz w:val="28"/>
          <w:szCs w:val="28"/>
          <w:lang w:eastAsia="en-US"/>
        </w:rPr>
        <w:t>ом</w:t>
      </w:r>
      <w:r w:rsidRPr="008B4DA7">
        <w:rPr>
          <w:sz w:val="28"/>
          <w:szCs w:val="28"/>
          <w:lang w:eastAsia="en-US"/>
        </w:rPr>
        <w:t xml:space="preserve"> </w:t>
      </w:r>
      <w:r w:rsidR="008B4DA7" w:rsidRPr="008B4DA7">
        <w:rPr>
          <w:sz w:val="28"/>
          <w:szCs w:val="28"/>
          <w:lang w:eastAsia="en-US"/>
        </w:rPr>
        <w:t>5</w:t>
      </w:r>
      <w:r w:rsidRPr="008B4DA7">
        <w:rPr>
          <w:sz w:val="28"/>
          <w:szCs w:val="28"/>
          <w:lang w:eastAsia="en-US"/>
        </w:rPr>
        <w:t xml:space="preserve"> Графика составлени</w:t>
      </w:r>
      <w:r w:rsidRPr="00327991">
        <w:rPr>
          <w:sz w:val="28"/>
          <w:szCs w:val="28"/>
          <w:lang w:eastAsia="en-US"/>
        </w:rPr>
        <w:t>я проекта бюджет</w:t>
      </w:r>
      <w:r w:rsidR="00610B13">
        <w:rPr>
          <w:sz w:val="28"/>
          <w:szCs w:val="28"/>
          <w:lang w:eastAsia="en-US"/>
        </w:rPr>
        <w:t>а</w:t>
      </w:r>
      <w:r w:rsidR="00610B13" w:rsidRPr="00610B13">
        <w:t xml:space="preserve"> </w:t>
      </w:r>
      <w:r w:rsidR="00610B13" w:rsidRPr="00610B13">
        <w:rPr>
          <w:sz w:val="28"/>
          <w:szCs w:val="28"/>
          <w:lang w:eastAsia="en-US"/>
        </w:rPr>
        <w:t>Южно-Кубанского сельского поселения Динского района</w:t>
      </w:r>
      <w:r w:rsidRPr="00327991">
        <w:rPr>
          <w:sz w:val="28"/>
          <w:szCs w:val="28"/>
          <w:lang w:eastAsia="en-US"/>
        </w:rPr>
        <w:t xml:space="preserve"> на очередной финансовый год, утвержденного постановлением администрации </w:t>
      </w:r>
      <w:r w:rsidR="00610B13" w:rsidRPr="00610B13">
        <w:rPr>
          <w:sz w:val="28"/>
          <w:szCs w:val="28"/>
          <w:lang w:eastAsia="en-US"/>
        </w:rPr>
        <w:t xml:space="preserve">Южно-Кубанского сельского поселения Динского </w:t>
      </w:r>
      <w:r w:rsidR="00610B13" w:rsidRPr="00784A06">
        <w:rPr>
          <w:sz w:val="28"/>
          <w:szCs w:val="28"/>
          <w:lang w:eastAsia="en-US"/>
        </w:rPr>
        <w:t xml:space="preserve">района </w:t>
      </w:r>
      <w:r w:rsidRPr="00784A06">
        <w:rPr>
          <w:sz w:val="28"/>
          <w:szCs w:val="28"/>
          <w:lang w:eastAsia="en-US"/>
        </w:rPr>
        <w:t xml:space="preserve">от </w:t>
      </w:r>
      <w:r w:rsidR="00784A06" w:rsidRPr="00784A06">
        <w:rPr>
          <w:sz w:val="28"/>
          <w:szCs w:val="28"/>
          <w:lang w:eastAsia="en-US"/>
        </w:rPr>
        <w:t>20.06.2023</w:t>
      </w:r>
      <w:r w:rsidRPr="00784A06">
        <w:rPr>
          <w:sz w:val="28"/>
          <w:szCs w:val="28"/>
          <w:lang w:eastAsia="en-US"/>
        </w:rPr>
        <w:t xml:space="preserve"> № </w:t>
      </w:r>
      <w:r w:rsidR="00784A06" w:rsidRPr="00784A06">
        <w:rPr>
          <w:sz w:val="28"/>
          <w:szCs w:val="28"/>
          <w:lang w:eastAsia="en-US"/>
        </w:rPr>
        <w:t>650</w:t>
      </w:r>
      <w:r w:rsidRPr="00327991">
        <w:rPr>
          <w:sz w:val="28"/>
          <w:szCs w:val="28"/>
          <w:lang w:eastAsia="en-US"/>
        </w:rPr>
        <w:t xml:space="preserve"> «</w:t>
      </w:r>
      <w:r w:rsidR="00610B13" w:rsidRPr="00610B13">
        <w:rPr>
          <w:sz w:val="28"/>
          <w:szCs w:val="28"/>
          <w:lang w:eastAsia="en-US"/>
        </w:rPr>
        <w:t>О порядке составления проекта бюджета Южно-Кубанского</w:t>
      </w:r>
      <w:r w:rsidR="00610B13">
        <w:rPr>
          <w:sz w:val="28"/>
          <w:szCs w:val="28"/>
          <w:lang w:eastAsia="en-US"/>
        </w:rPr>
        <w:t xml:space="preserve"> </w:t>
      </w:r>
      <w:r w:rsidR="00610B13" w:rsidRPr="00610B13">
        <w:rPr>
          <w:sz w:val="28"/>
          <w:szCs w:val="28"/>
          <w:lang w:eastAsia="en-US"/>
        </w:rPr>
        <w:t xml:space="preserve">сельского поселения Динского района на </w:t>
      </w:r>
      <w:r w:rsidR="00610B13">
        <w:rPr>
          <w:sz w:val="28"/>
          <w:szCs w:val="28"/>
          <w:lang w:eastAsia="en-US"/>
        </w:rPr>
        <w:t xml:space="preserve">очередной финансовый </w:t>
      </w:r>
      <w:r w:rsidR="00610B13" w:rsidRPr="00610B13">
        <w:rPr>
          <w:sz w:val="28"/>
          <w:szCs w:val="28"/>
          <w:lang w:eastAsia="en-US"/>
        </w:rPr>
        <w:t>год</w:t>
      </w:r>
      <w:r w:rsidRPr="00327991">
        <w:rPr>
          <w:sz w:val="28"/>
          <w:szCs w:val="28"/>
          <w:lang w:eastAsia="en-US"/>
        </w:rPr>
        <w:t>».</w:t>
      </w:r>
    </w:p>
    <w:p w:rsidR="00327991" w:rsidRP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327991">
        <w:rPr>
          <w:sz w:val="28"/>
          <w:szCs w:val="28"/>
          <w:lang w:eastAsia="en-US"/>
        </w:rPr>
        <w:t xml:space="preserve">1.6. Сроки представления прогноза поступления в целях формирования проекта решения о внесении изменений в решение о бюджете </w:t>
      </w:r>
      <w:r w:rsidR="00610B13" w:rsidRPr="00610B13">
        <w:rPr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Pr="00327991">
        <w:rPr>
          <w:sz w:val="28"/>
          <w:szCs w:val="28"/>
          <w:lang w:eastAsia="en-US"/>
        </w:rPr>
        <w:t xml:space="preserve">на текущий финансовый год доводятся письмом </w:t>
      </w:r>
      <w:r w:rsidR="00610B13">
        <w:rPr>
          <w:sz w:val="28"/>
          <w:szCs w:val="28"/>
          <w:lang w:eastAsia="en-US"/>
        </w:rPr>
        <w:t>Администрации</w:t>
      </w:r>
      <w:r w:rsidRPr="00327991">
        <w:rPr>
          <w:sz w:val="28"/>
          <w:szCs w:val="28"/>
          <w:lang w:eastAsia="en-US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:rsidR="00327991" w:rsidRP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327991">
        <w:rPr>
          <w:sz w:val="28"/>
          <w:szCs w:val="28"/>
          <w:lang w:eastAsia="en-US"/>
        </w:rPr>
        <w:t>1.7. Аналитические материалы представляются одновременно с прогнозом поступления.</w:t>
      </w:r>
    </w:p>
    <w:p w:rsidR="00327991" w:rsidRP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327991">
        <w:rPr>
          <w:sz w:val="28"/>
          <w:szCs w:val="28"/>
          <w:lang w:eastAsia="en-US"/>
        </w:rPr>
        <w:t xml:space="preserve">1.8. Прогноз поступления и аналитические материалы направляются главными администраторами доходов в адрес </w:t>
      </w:r>
      <w:r w:rsidR="00610B13">
        <w:rPr>
          <w:sz w:val="28"/>
          <w:szCs w:val="28"/>
          <w:lang w:eastAsia="en-US"/>
        </w:rPr>
        <w:t>Администрации</w:t>
      </w:r>
      <w:r w:rsidRPr="00327991">
        <w:rPr>
          <w:sz w:val="28"/>
          <w:szCs w:val="28"/>
          <w:lang w:eastAsia="en-US"/>
        </w:rPr>
        <w:t xml:space="preserve"> с сопроводительным письмом за подписью руководителя (уполномоченного лица).</w:t>
      </w:r>
    </w:p>
    <w:p w:rsid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327991" w:rsidRPr="00327991" w:rsidRDefault="00327991" w:rsidP="0032799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27991">
        <w:rPr>
          <w:b/>
          <w:sz w:val="28"/>
          <w:szCs w:val="28"/>
          <w:lang w:eastAsia="en-US"/>
        </w:rPr>
        <w:t>2. Порядок представления прогноза поступления</w:t>
      </w:r>
    </w:p>
    <w:p w:rsidR="00327991" w:rsidRPr="00327991" w:rsidRDefault="00327991" w:rsidP="0032799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27991">
        <w:rPr>
          <w:b/>
          <w:sz w:val="28"/>
          <w:szCs w:val="28"/>
          <w:lang w:eastAsia="en-US"/>
        </w:rPr>
        <w:t>и аналитических материалов</w:t>
      </w:r>
    </w:p>
    <w:p w:rsidR="00327991" w:rsidRP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2" w:name="P57"/>
      <w:bookmarkEnd w:id="2"/>
      <w:r w:rsidRPr="00327991">
        <w:rPr>
          <w:sz w:val="28"/>
          <w:szCs w:val="28"/>
          <w:lang w:eastAsia="en-US"/>
        </w:rPr>
        <w:lastRenderedPageBreak/>
        <w:t xml:space="preserve">2.1. </w:t>
      </w:r>
      <w:r w:rsidR="00B622C8">
        <w:rPr>
          <w:sz w:val="28"/>
          <w:szCs w:val="28"/>
          <w:lang w:eastAsia="en-US"/>
        </w:rPr>
        <w:t>Администрация</w:t>
      </w:r>
      <w:r w:rsidRPr="00327991">
        <w:rPr>
          <w:sz w:val="28"/>
          <w:szCs w:val="28"/>
          <w:lang w:eastAsia="en-US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принимает прогноз поступления.</w:t>
      </w:r>
    </w:p>
    <w:p w:rsidR="00327991" w:rsidRP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327991">
        <w:rPr>
          <w:sz w:val="28"/>
          <w:szCs w:val="28"/>
          <w:lang w:eastAsia="en-US"/>
        </w:rPr>
        <w:t>При наличии замечаний к прогнозу поступления 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доработки.</w:t>
      </w:r>
    </w:p>
    <w:p w:rsidR="00327991" w:rsidRP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327991">
        <w:rPr>
          <w:sz w:val="28"/>
          <w:szCs w:val="28"/>
          <w:lang w:eastAsia="en-US"/>
        </w:rPr>
        <w:t xml:space="preserve">Главный администратор доходов в течение двух рабочих дней со дня получения информации от </w:t>
      </w:r>
      <w:r w:rsidR="00B622C8">
        <w:rPr>
          <w:sz w:val="28"/>
          <w:szCs w:val="28"/>
          <w:lang w:eastAsia="en-US"/>
        </w:rPr>
        <w:t>Администрации</w:t>
      </w:r>
      <w:r w:rsidRPr="00327991">
        <w:rPr>
          <w:sz w:val="28"/>
          <w:szCs w:val="28"/>
          <w:lang w:eastAsia="en-US"/>
        </w:rPr>
        <w:t xml:space="preserve"> о несоответствии прогноза поступления бюджетному законодательству вносит изменения в соответствии с направленными </w:t>
      </w:r>
      <w:r w:rsidR="00B622C8">
        <w:rPr>
          <w:sz w:val="28"/>
          <w:szCs w:val="28"/>
          <w:lang w:eastAsia="en-US"/>
        </w:rPr>
        <w:t>Администрацией</w:t>
      </w:r>
      <w:r w:rsidRPr="00327991">
        <w:rPr>
          <w:sz w:val="28"/>
          <w:szCs w:val="28"/>
          <w:lang w:eastAsia="en-US"/>
        </w:rPr>
        <w:t xml:space="preserve"> замечаниями и повторно представляет прогноз поступления на рассмотрение.</w:t>
      </w:r>
    </w:p>
    <w:p w:rsidR="00327991" w:rsidRP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327991">
        <w:rPr>
          <w:sz w:val="28"/>
          <w:szCs w:val="28"/>
          <w:lang w:eastAsia="en-US"/>
        </w:rPr>
        <w:t xml:space="preserve">2.2. </w:t>
      </w:r>
      <w:r w:rsidR="007E745C">
        <w:rPr>
          <w:sz w:val="28"/>
          <w:szCs w:val="28"/>
          <w:lang w:eastAsia="en-US"/>
        </w:rPr>
        <w:t>Администрация</w:t>
      </w:r>
      <w:r w:rsidRPr="00327991">
        <w:rPr>
          <w:sz w:val="28"/>
          <w:szCs w:val="28"/>
          <w:lang w:eastAsia="en-US"/>
        </w:rPr>
        <w:t xml:space="preserve"> в течение трех рабочих дней со дня получения доработанного прогноза поступления обеспечивает его рассмотрение, принятие или отклонение в соответствии с </w:t>
      </w:r>
      <w:hyperlink w:anchor="P57">
        <w:r w:rsidRPr="00327991">
          <w:rPr>
            <w:sz w:val="28"/>
            <w:szCs w:val="28"/>
            <w:lang w:eastAsia="en-US"/>
          </w:rPr>
          <w:t>пунктом 2.1</w:t>
        </w:r>
      </w:hyperlink>
      <w:r w:rsidRPr="00327991">
        <w:rPr>
          <w:sz w:val="28"/>
          <w:szCs w:val="28"/>
          <w:lang w:eastAsia="en-US"/>
        </w:rPr>
        <w:t xml:space="preserve"> настоящего Порядка.</w:t>
      </w:r>
    </w:p>
    <w:p w:rsidR="00327991" w:rsidRP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3" w:name="P62"/>
      <w:bookmarkEnd w:id="3"/>
      <w:r w:rsidRPr="00327991">
        <w:rPr>
          <w:sz w:val="28"/>
          <w:szCs w:val="28"/>
          <w:lang w:eastAsia="en-US"/>
        </w:rPr>
        <w:t xml:space="preserve">2.3. </w:t>
      </w:r>
      <w:r w:rsidR="007E745C">
        <w:rPr>
          <w:sz w:val="28"/>
          <w:szCs w:val="28"/>
          <w:lang w:eastAsia="en-US"/>
        </w:rPr>
        <w:t>Администрация</w:t>
      </w:r>
      <w:r w:rsidRPr="00327991">
        <w:rPr>
          <w:sz w:val="28"/>
          <w:szCs w:val="28"/>
          <w:lang w:eastAsia="en-US"/>
        </w:rPr>
        <w:t xml:space="preserve"> в течение семи рабочих дней после принятия Советом </w:t>
      </w:r>
      <w:r w:rsidR="007E745C" w:rsidRPr="007E745C">
        <w:rPr>
          <w:sz w:val="28"/>
          <w:szCs w:val="28"/>
          <w:lang w:eastAsia="en-US"/>
        </w:rPr>
        <w:t>Южно-Кубанского сельского поселения Динского района</w:t>
      </w:r>
      <w:r w:rsidR="007E745C">
        <w:rPr>
          <w:sz w:val="28"/>
          <w:szCs w:val="28"/>
          <w:lang w:eastAsia="en-US"/>
        </w:rPr>
        <w:t xml:space="preserve"> решения</w:t>
      </w:r>
      <w:r w:rsidRPr="00327991">
        <w:rPr>
          <w:sz w:val="28"/>
          <w:szCs w:val="28"/>
          <w:lang w:eastAsia="en-US"/>
        </w:rPr>
        <w:t xml:space="preserve"> о бюджете </w:t>
      </w:r>
      <w:r w:rsidR="007E745C" w:rsidRPr="007E745C">
        <w:rPr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Pr="00327991">
        <w:rPr>
          <w:sz w:val="28"/>
          <w:szCs w:val="28"/>
          <w:lang w:eastAsia="en-US"/>
        </w:rPr>
        <w:t xml:space="preserve">на очередной финансовый год (внесении изменений в решение о бюджете </w:t>
      </w:r>
      <w:r w:rsidR="007E745C" w:rsidRPr="007E745C">
        <w:rPr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Pr="00327991">
        <w:rPr>
          <w:sz w:val="28"/>
          <w:szCs w:val="28"/>
          <w:lang w:eastAsia="en-US"/>
        </w:rPr>
        <w:t xml:space="preserve">на текущий финансовый год) доводит письмом до главных администраторов доходов показатели решения о бюджете </w:t>
      </w:r>
      <w:r w:rsidR="007E745C" w:rsidRPr="007E745C">
        <w:rPr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Pr="00327991">
        <w:rPr>
          <w:sz w:val="28"/>
          <w:szCs w:val="28"/>
          <w:lang w:eastAsia="en-US"/>
        </w:rPr>
        <w:t xml:space="preserve">на очередной финансовый год (внесении изменений в решение о бюджете </w:t>
      </w:r>
      <w:r w:rsidR="007E745C" w:rsidRPr="007E745C">
        <w:rPr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Pr="00327991">
        <w:rPr>
          <w:sz w:val="28"/>
          <w:szCs w:val="28"/>
          <w:lang w:eastAsia="en-US"/>
        </w:rPr>
        <w:t>на текущий финансовый год).</w:t>
      </w:r>
    </w:p>
    <w:p w:rsidR="00327991" w:rsidRP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327991">
        <w:rPr>
          <w:sz w:val="28"/>
          <w:szCs w:val="28"/>
          <w:lang w:eastAsia="en-US"/>
        </w:rPr>
        <w:t xml:space="preserve">В случае несоответствия прогноза поступления показателям решения о бюджете </w:t>
      </w:r>
      <w:r w:rsidR="007E745C" w:rsidRPr="007E745C">
        <w:rPr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Pr="00327991">
        <w:rPr>
          <w:sz w:val="28"/>
          <w:szCs w:val="28"/>
          <w:lang w:eastAsia="en-US"/>
        </w:rPr>
        <w:t xml:space="preserve">на очередной финансовый год (внесении изменений в решение о бюджете </w:t>
      </w:r>
      <w:r w:rsidR="007E745C" w:rsidRPr="007E745C">
        <w:rPr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Pr="00327991">
        <w:rPr>
          <w:sz w:val="28"/>
          <w:szCs w:val="28"/>
          <w:lang w:eastAsia="en-US"/>
        </w:rPr>
        <w:t xml:space="preserve">на текущий финансовый год) </w:t>
      </w:r>
      <w:r w:rsidR="007E745C">
        <w:rPr>
          <w:sz w:val="28"/>
          <w:szCs w:val="28"/>
          <w:lang w:eastAsia="en-US"/>
        </w:rPr>
        <w:t>Администрация</w:t>
      </w:r>
      <w:r w:rsidRPr="00327991">
        <w:rPr>
          <w:sz w:val="28"/>
          <w:szCs w:val="28"/>
          <w:lang w:eastAsia="en-US"/>
        </w:rPr>
        <w:t xml:space="preserve"> в течение пяти рабочих дней после истечения срока, установленного в </w:t>
      </w:r>
      <w:hyperlink w:anchor="P62">
        <w:r w:rsidRPr="00327991">
          <w:rPr>
            <w:sz w:val="28"/>
            <w:szCs w:val="28"/>
            <w:lang w:eastAsia="en-US"/>
          </w:rPr>
          <w:t>абзаце первом</w:t>
        </w:r>
      </w:hyperlink>
      <w:r w:rsidRPr="00327991">
        <w:rPr>
          <w:sz w:val="28"/>
          <w:szCs w:val="28"/>
          <w:lang w:eastAsia="en-US"/>
        </w:rPr>
        <w:t xml:space="preserve"> настоящего пункта, обеспечивает доработку прогноза поступления.</w:t>
      </w:r>
    </w:p>
    <w:p w:rsidR="00327991" w:rsidRPr="00327991" w:rsidRDefault="00327991" w:rsidP="0032799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327991">
        <w:rPr>
          <w:sz w:val="28"/>
          <w:szCs w:val="28"/>
          <w:lang w:eastAsia="en-US"/>
        </w:rPr>
        <w:t xml:space="preserve">Доработанные </w:t>
      </w:r>
      <w:r w:rsidR="007E745C">
        <w:rPr>
          <w:sz w:val="28"/>
          <w:szCs w:val="28"/>
          <w:lang w:eastAsia="en-US"/>
        </w:rPr>
        <w:t>Администрацией</w:t>
      </w:r>
      <w:r w:rsidRPr="00327991">
        <w:rPr>
          <w:sz w:val="28"/>
          <w:szCs w:val="28"/>
          <w:lang w:eastAsia="en-US"/>
        </w:rPr>
        <w:t xml:space="preserve"> показатели прогноза поступления должны соответствовать показателям решения о бюджете </w:t>
      </w:r>
      <w:r w:rsidR="007E745C" w:rsidRPr="007E745C">
        <w:rPr>
          <w:sz w:val="28"/>
          <w:szCs w:val="28"/>
          <w:lang w:eastAsia="en-US"/>
        </w:rPr>
        <w:t>Южно-Кубанского сельского поселения Динского района</w:t>
      </w:r>
      <w:r w:rsidRPr="00327991">
        <w:rPr>
          <w:sz w:val="28"/>
          <w:szCs w:val="28"/>
          <w:lang w:eastAsia="en-US"/>
        </w:rPr>
        <w:t xml:space="preserve"> на очередной финансовый год (внесению изменений в решение о бюджете </w:t>
      </w:r>
      <w:r w:rsidR="007E745C" w:rsidRPr="007E745C">
        <w:rPr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Pr="00327991">
        <w:rPr>
          <w:sz w:val="28"/>
          <w:szCs w:val="28"/>
          <w:lang w:eastAsia="en-US"/>
        </w:rPr>
        <w:t>на текущий финансовый год).</w:t>
      </w:r>
    </w:p>
    <w:p w:rsidR="00843247" w:rsidRDefault="00843247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</w:p>
    <w:p w:rsidR="00F43787" w:rsidRDefault="00F43787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</w:p>
    <w:p w:rsidR="00843247" w:rsidRPr="00241842" w:rsidRDefault="00843247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</w:p>
    <w:p w:rsidR="006F29FA" w:rsidRDefault="00843247" w:rsidP="006F29FA">
      <w:pPr>
        <w:suppressAutoHyphens w:val="0"/>
        <w:spacing w:line="24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241842" w:rsidRPr="00241842">
        <w:rPr>
          <w:sz w:val="28"/>
          <w:szCs w:val="28"/>
          <w:lang w:eastAsia="ru-RU"/>
        </w:rPr>
        <w:t>ачальник финансового</w:t>
      </w:r>
      <w:r>
        <w:rPr>
          <w:sz w:val="28"/>
          <w:szCs w:val="28"/>
          <w:lang w:eastAsia="ru-RU"/>
        </w:rPr>
        <w:t xml:space="preserve"> отдела</w:t>
      </w:r>
    </w:p>
    <w:p w:rsidR="006F29FA" w:rsidRDefault="006F29FA" w:rsidP="006F29FA">
      <w:pPr>
        <w:suppressAutoHyphens w:val="0"/>
        <w:spacing w:line="245" w:lineRule="auto"/>
        <w:rPr>
          <w:sz w:val="28"/>
          <w:szCs w:val="28"/>
          <w:lang w:eastAsia="ru-RU"/>
        </w:rPr>
      </w:pPr>
      <w:r w:rsidRPr="006F29FA">
        <w:rPr>
          <w:sz w:val="28"/>
          <w:szCs w:val="28"/>
          <w:lang w:eastAsia="ru-RU"/>
        </w:rPr>
        <w:t>администрации Южно-Кубанского</w:t>
      </w:r>
    </w:p>
    <w:p w:rsidR="00241842" w:rsidRDefault="006F29FA" w:rsidP="006F29FA">
      <w:pPr>
        <w:suppressAutoHyphens w:val="0"/>
        <w:spacing w:line="245" w:lineRule="auto"/>
        <w:rPr>
          <w:sz w:val="28"/>
          <w:szCs w:val="28"/>
          <w:lang w:eastAsia="ru-RU"/>
        </w:rPr>
      </w:pPr>
      <w:r w:rsidRPr="006F29FA">
        <w:rPr>
          <w:sz w:val="28"/>
          <w:szCs w:val="28"/>
          <w:lang w:eastAsia="ru-RU"/>
        </w:rPr>
        <w:t>сельского поселения Динского района</w:t>
      </w:r>
      <w:r w:rsidR="00241842" w:rsidRPr="00241842">
        <w:rPr>
          <w:sz w:val="28"/>
          <w:szCs w:val="28"/>
          <w:lang w:eastAsia="ru-RU"/>
        </w:rPr>
        <w:t xml:space="preserve">                                    </w:t>
      </w:r>
      <w:r w:rsidR="00843247">
        <w:rPr>
          <w:sz w:val="28"/>
          <w:szCs w:val="28"/>
          <w:lang w:eastAsia="ru-RU"/>
        </w:rPr>
        <w:t>Г.А. Черпаченкова</w:t>
      </w:r>
      <w:bookmarkStart w:id="4" w:name="sub_1100"/>
      <w:bookmarkEnd w:id="4"/>
    </w:p>
    <w:p w:rsidR="00CC33BA" w:rsidRDefault="00CC33BA" w:rsidP="00AF0D21">
      <w:pPr>
        <w:suppressAutoHyphens w:val="0"/>
        <w:spacing w:line="245" w:lineRule="auto"/>
        <w:jc w:val="both"/>
        <w:rPr>
          <w:sz w:val="28"/>
          <w:szCs w:val="28"/>
          <w:lang w:eastAsia="ru-RU"/>
        </w:rPr>
      </w:pPr>
    </w:p>
    <w:p w:rsidR="00CC33BA" w:rsidRDefault="00CC33BA" w:rsidP="00AF0D21">
      <w:pPr>
        <w:suppressAutoHyphens w:val="0"/>
        <w:spacing w:line="245" w:lineRule="auto"/>
        <w:jc w:val="both"/>
        <w:rPr>
          <w:sz w:val="28"/>
          <w:szCs w:val="28"/>
          <w:lang w:eastAsia="ru-RU"/>
        </w:rPr>
      </w:pPr>
    </w:p>
    <w:p w:rsidR="00CC33BA" w:rsidRDefault="00CC33BA" w:rsidP="00AF0D21">
      <w:pPr>
        <w:suppressAutoHyphens w:val="0"/>
        <w:spacing w:line="245" w:lineRule="auto"/>
        <w:jc w:val="both"/>
        <w:rPr>
          <w:bCs/>
          <w:color w:val="26282F"/>
          <w:sz w:val="28"/>
          <w:lang w:eastAsia="ru-RU"/>
        </w:rPr>
        <w:sectPr w:rsidR="00CC33BA" w:rsidSect="00A86EC2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CC33BA" w:rsidRPr="00CC33BA" w:rsidRDefault="00CC33BA" w:rsidP="006A3E94">
      <w:pPr>
        <w:ind w:left="7797"/>
        <w:rPr>
          <w:szCs w:val="28"/>
          <w:lang w:eastAsia="ar-SA"/>
        </w:rPr>
      </w:pPr>
      <w:r w:rsidRPr="00CC33BA">
        <w:rPr>
          <w:szCs w:val="28"/>
          <w:lang w:eastAsia="ar-SA"/>
        </w:rPr>
        <w:lastRenderedPageBreak/>
        <w:t xml:space="preserve">ПРИЛОЖЕНИЕ </w:t>
      </w:r>
      <w:r w:rsidRPr="006A3E94">
        <w:rPr>
          <w:szCs w:val="28"/>
          <w:lang w:eastAsia="ar-SA"/>
        </w:rPr>
        <w:t>1</w:t>
      </w:r>
    </w:p>
    <w:p w:rsidR="00CC33BA" w:rsidRPr="006A3E94" w:rsidRDefault="00CC33BA" w:rsidP="006A3E94">
      <w:pPr>
        <w:ind w:left="7797"/>
        <w:rPr>
          <w:szCs w:val="28"/>
          <w:lang w:eastAsia="ar-SA"/>
        </w:rPr>
      </w:pPr>
      <w:r w:rsidRPr="006A3E94">
        <w:rPr>
          <w:szCs w:val="28"/>
          <w:lang w:eastAsia="ar-SA"/>
        </w:rPr>
        <w:t>к Порядку формирования</w:t>
      </w:r>
    </w:p>
    <w:p w:rsidR="00CC33BA" w:rsidRPr="006A3E94" w:rsidRDefault="00CC33BA" w:rsidP="006A3E94">
      <w:pPr>
        <w:ind w:left="7797"/>
        <w:rPr>
          <w:szCs w:val="28"/>
          <w:lang w:eastAsia="ar-SA"/>
        </w:rPr>
      </w:pPr>
      <w:r w:rsidRPr="006A3E94">
        <w:rPr>
          <w:szCs w:val="28"/>
          <w:lang w:eastAsia="ar-SA"/>
        </w:rPr>
        <w:t>и представления главными администраторами доходов бюджета</w:t>
      </w:r>
    </w:p>
    <w:p w:rsidR="00CC33BA" w:rsidRPr="00CC33BA" w:rsidRDefault="00CC33BA" w:rsidP="006A3E94">
      <w:pPr>
        <w:ind w:left="7797"/>
        <w:rPr>
          <w:sz w:val="22"/>
          <w:lang w:eastAsia="ar-SA"/>
        </w:rPr>
      </w:pPr>
      <w:r w:rsidRPr="006A3E94">
        <w:rPr>
          <w:szCs w:val="28"/>
          <w:lang w:eastAsia="ar-SA"/>
        </w:rPr>
        <w:t>Южно-Кубанского сельского поселения Динского района прогноза поступлений доходов бюджета Южно-Кубанского сельского поселения Динского района и аналитических материалов по исполнению бюджета Южно-Кубанского сельского поселения Динского района в части доходов бюджета Южно-Кубанского сельского поселения Динского района</w:t>
      </w:r>
    </w:p>
    <w:p w:rsidR="00CC33BA" w:rsidRPr="00CC33BA" w:rsidRDefault="00CC33BA" w:rsidP="00CC33BA">
      <w:pPr>
        <w:rPr>
          <w:lang w:eastAsia="ar-SA"/>
        </w:rPr>
      </w:pPr>
    </w:p>
    <w:p w:rsidR="00CC33BA" w:rsidRPr="00CC33BA" w:rsidRDefault="00CC33BA" w:rsidP="00CC33BA">
      <w:pPr>
        <w:rPr>
          <w:lang w:eastAsia="ar-SA"/>
        </w:rPr>
      </w:pPr>
    </w:p>
    <w:p w:rsidR="00CC33BA" w:rsidRPr="00CC33BA" w:rsidRDefault="006A3E94" w:rsidP="00CC33BA">
      <w:pPr>
        <w:jc w:val="center"/>
        <w:rPr>
          <w:b/>
          <w:lang w:eastAsia="ar-SA"/>
        </w:rPr>
      </w:pPr>
      <w:r w:rsidRPr="006A3E94">
        <w:rPr>
          <w:b/>
          <w:lang w:eastAsia="ar-SA"/>
        </w:rPr>
        <w:t>ПРО</w:t>
      </w:r>
      <w:r w:rsidR="00CC33BA" w:rsidRPr="00CC33BA">
        <w:rPr>
          <w:b/>
          <w:lang w:eastAsia="ar-SA"/>
        </w:rPr>
        <w:t>Г</w:t>
      </w:r>
      <w:r w:rsidRPr="006A3E94">
        <w:rPr>
          <w:b/>
          <w:lang w:eastAsia="ar-SA"/>
        </w:rPr>
        <w:t>НОЗ</w:t>
      </w:r>
    </w:p>
    <w:p w:rsidR="00CC33BA" w:rsidRDefault="006A3E94" w:rsidP="00CC33BA">
      <w:pPr>
        <w:jc w:val="center"/>
        <w:rPr>
          <w:b/>
          <w:lang w:eastAsia="ar-SA"/>
        </w:rPr>
      </w:pPr>
      <w:r w:rsidRPr="006A3E94">
        <w:rPr>
          <w:b/>
          <w:lang w:eastAsia="ar-SA"/>
        </w:rPr>
        <w:t>поступления доходов бюджета Южно-Кубанского сельского поселения Динского района по налоговым и неналоговым доходам бюджета Южно-Кубанского сельского поселения Динского района в целях формирования проекта решения о бюджете Южно-Кубанского сельского поселения Динского района на очередной финансовый год</w:t>
      </w:r>
    </w:p>
    <w:p w:rsidR="006A3E94" w:rsidRPr="006A3E94" w:rsidRDefault="006A3E94" w:rsidP="006A3E94">
      <w:pPr>
        <w:rPr>
          <w:sz w:val="20"/>
          <w:lang w:eastAsia="ar-SA"/>
        </w:rPr>
      </w:pPr>
    </w:p>
    <w:p w:rsidR="001B4A4C" w:rsidRDefault="006A3E94" w:rsidP="001B4A4C">
      <w:pPr>
        <w:rPr>
          <w:lang w:eastAsia="ar-SA"/>
        </w:rPr>
      </w:pPr>
      <w:r>
        <w:rPr>
          <w:lang w:eastAsia="ar-SA"/>
        </w:rPr>
        <w:t>Главный администратор доходов бюджета Южно-Кубанского сельского поселения Динского района __________________________________</w:t>
      </w:r>
      <w:r w:rsidR="001B4A4C">
        <w:rPr>
          <w:lang w:eastAsia="ar-SA"/>
        </w:rPr>
        <w:t>_____</w:t>
      </w:r>
    </w:p>
    <w:p w:rsidR="006A3E94" w:rsidRDefault="006A3E94" w:rsidP="001B4A4C">
      <w:pPr>
        <w:rPr>
          <w:lang w:eastAsia="ar-SA"/>
        </w:rPr>
      </w:pPr>
      <w:r>
        <w:rPr>
          <w:lang w:eastAsia="ar-SA"/>
        </w:rPr>
        <w:t>Единица измерения, тыс. рублей</w:t>
      </w:r>
    </w:p>
    <w:p w:rsidR="006A3E94" w:rsidRDefault="006A3E94" w:rsidP="001B4A4C">
      <w:pPr>
        <w:rPr>
          <w:lang w:eastAsia="ar-SA"/>
        </w:rPr>
      </w:pPr>
    </w:p>
    <w:p w:rsidR="006A3E94" w:rsidRDefault="006A3E94" w:rsidP="001B4A4C">
      <w:pPr>
        <w:rPr>
          <w:b/>
          <w:lang w:eastAsia="ar-SA"/>
        </w:rPr>
      </w:pPr>
      <w:r>
        <w:rPr>
          <w:lang w:eastAsia="ar-SA"/>
        </w:rPr>
        <w:t>1. Прогноз поступления доходов в бюджет Южно-Кубанского сельского поселения Динского района</w:t>
      </w:r>
    </w:p>
    <w:p w:rsidR="006A3E94" w:rsidRPr="00CC33BA" w:rsidRDefault="006A3E94" w:rsidP="001B4A4C">
      <w:pPr>
        <w:jc w:val="center"/>
        <w:rPr>
          <w:sz w:val="6"/>
          <w:lang w:eastAsia="ar-SA"/>
        </w:rPr>
      </w:pPr>
    </w:p>
    <w:tbl>
      <w:tblPr>
        <w:tblW w:w="151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3260"/>
        <w:gridCol w:w="2409"/>
        <w:gridCol w:w="2549"/>
        <w:gridCol w:w="2552"/>
      </w:tblGrid>
      <w:tr w:rsidR="00A42FF1" w:rsidRPr="001B4A4C" w:rsidTr="001B4A4C">
        <w:trPr>
          <w:trHeight w:val="55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2FF1" w:rsidRPr="00CC33BA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2FF1" w:rsidRPr="00CC33BA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Код бюджетной классификации доходов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2FF1" w:rsidRPr="00CC33BA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О</w:t>
            </w:r>
            <w:r w:rsidRPr="001B4A4C">
              <w:rPr>
                <w:sz w:val="22"/>
                <w:lang w:eastAsia="ar-SA"/>
              </w:rPr>
              <w:t>ценка исполнения прогноза поступления доходов в 20__ году (текущий финансовый год)</w:t>
            </w: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F1" w:rsidRPr="00CC33BA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Прогноз поступления доходов</w:t>
            </w:r>
          </w:p>
        </w:tc>
      </w:tr>
      <w:tr w:rsidR="00A42FF1" w:rsidRPr="001B4A4C" w:rsidTr="001B4A4C">
        <w:trPr>
          <w:trHeight w:val="55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FF1" w:rsidRPr="001B4A4C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FF1" w:rsidRPr="001B4A4C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FF1" w:rsidRPr="001B4A4C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F1" w:rsidRPr="001B4A4C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 20__ год (очередной финансовый год)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F1" w:rsidRPr="001B4A4C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 20__ год (первый год</w:t>
            </w:r>
            <w:r w:rsidR="001B4A4C" w:rsidRPr="001B4A4C">
              <w:rPr>
                <w:sz w:val="22"/>
                <w:lang w:eastAsia="ar-SA"/>
              </w:rPr>
              <w:t xml:space="preserve"> планового периода</w:t>
            </w:r>
            <w:r w:rsidRPr="001B4A4C">
              <w:rPr>
                <w:sz w:val="22"/>
                <w:lang w:eastAsia="ar-S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F1" w:rsidRPr="001B4A4C" w:rsidRDefault="001B4A4C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 20__ год (второй год планового периода)</w:t>
            </w:r>
          </w:p>
        </w:tc>
      </w:tr>
      <w:tr w:rsidR="001B4A4C" w:rsidRPr="00CC33BA" w:rsidTr="001B4A4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3BA" w:rsidRPr="00CC33BA" w:rsidRDefault="00CC33BA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3BA" w:rsidRPr="00CC33BA" w:rsidRDefault="00CC33BA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3BA" w:rsidRPr="00CC33BA" w:rsidRDefault="00CC33BA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3BA" w:rsidRPr="00CC33BA" w:rsidRDefault="00CC33BA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3BA" w:rsidRPr="00CC33BA" w:rsidRDefault="00CC33BA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3BA" w:rsidRPr="00CC33BA" w:rsidRDefault="00CC33BA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6</w:t>
            </w:r>
          </w:p>
        </w:tc>
      </w:tr>
      <w:tr w:rsidR="00A42FF1" w:rsidRPr="001B4A4C" w:rsidTr="004961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F1" w:rsidRPr="001B4A4C" w:rsidRDefault="001B4A4C" w:rsidP="001B4A4C">
            <w:pPr>
              <w:snapToGrid w:val="0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Объем доходов бюджета</w:t>
            </w:r>
            <w:r>
              <w:rPr>
                <w:sz w:val="22"/>
                <w:lang w:eastAsia="ar-SA"/>
              </w:rPr>
              <w:t xml:space="preserve"> Южно-Кубанского сельского поселения Динского района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FF1" w:rsidRPr="001B4A4C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FF1" w:rsidRPr="001B4A4C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FF1" w:rsidRPr="001B4A4C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F1" w:rsidRPr="001B4A4C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F1" w:rsidRPr="001B4A4C" w:rsidRDefault="00A42FF1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1B4A4C" w:rsidRPr="001B4A4C" w:rsidTr="001B4A4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A4C" w:rsidRPr="001B4A4C" w:rsidRDefault="001B4A4C" w:rsidP="001B4A4C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В том числе по видам (подвидам) доходов, закрепленным за главными администраторами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A4C" w:rsidRPr="001B4A4C" w:rsidRDefault="001B4A4C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A4C" w:rsidRPr="001B4A4C" w:rsidRDefault="001B4A4C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A4C" w:rsidRPr="001B4A4C" w:rsidRDefault="001B4A4C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A4C" w:rsidRPr="001B4A4C" w:rsidRDefault="001B4A4C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A4C" w:rsidRPr="001B4A4C" w:rsidRDefault="001B4A4C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1B4A4C" w:rsidRPr="001B4A4C" w:rsidTr="001B4A4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A4C" w:rsidRDefault="001B4A4C" w:rsidP="001B4A4C">
            <w:pPr>
              <w:snapToGrid w:val="0"/>
              <w:rPr>
                <w:sz w:val="22"/>
                <w:lang w:eastAsia="ar-SA"/>
              </w:rPr>
            </w:pPr>
          </w:p>
          <w:p w:rsidR="001B4A4C" w:rsidRDefault="001B4A4C" w:rsidP="001B4A4C">
            <w:pPr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A4C" w:rsidRPr="001B4A4C" w:rsidRDefault="001B4A4C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A4C" w:rsidRPr="001B4A4C" w:rsidRDefault="001B4A4C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A4C" w:rsidRPr="001B4A4C" w:rsidRDefault="001B4A4C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A4C" w:rsidRPr="001B4A4C" w:rsidRDefault="001B4A4C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A4C" w:rsidRPr="001B4A4C" w:rsidRDefault="001B4A4C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</w:tr>
    </w:tbl>
    <w:p w:rsidR="001B4A4C" w:rsidRDefault="001B4A4C" w:rsidP="001B4A4C">
      <w:pPr>
        <w:rPr>
          <w:b/>
          <w:lang w:eastAsia="ar-SA"/>
        </w:rPr>
      </w:pPr>
      <w:r>
        <w:rPr>
          <w:lang w:eastAsia="ar-SA"/>
        </w:rPr>
        <w:lastRenderedPageBreak/>
        <w:t xml:space="preserve">2. </w:t>
      </w:r>
      <w:r w:rsidR="00A42788">
        <w:rPr>
          <w:lang w:eastAsia="ar-SA"/>
        </w:rPr>
        <w:t>Расчет п</w:t>
      </w:r>
      <w:r>
        <w:rPr>
          <w:lang w:eastAsia="ar-SA"/>
        </w:rPr>
        <w:t>рогноз</w:t>
      </w:r>
      <w:r w:rsidR="00A42788">
        <w:rPr>
          <w:lang w:eastAsia="ar-SA"/>
        </w:rPr>
        <w:t>а</w:t>
      </w:r>
      <w:r>
        <w:rPr>
          <w:lang w:eastAsia="ar-SA"/>
        </w:rPr>
        <w:t xml:space="preserve"> поступления доходов в бюджет Южно-Кубанского сельского поселения Динского района</w:t>
      </w:r>
    </w:p>
    <w:p w:rsidR="001B4A4C" w:rsidRPr="00CC33BA" w:rsidRDefault="001B4A4C" w:rsidP="001B4A4C">
      <w:pPr>
        <w:jc w:val="center"/>
        <w:rPr>
          <w:sz w:val="6"/>
          <w:lang w:eastAsia="ar-SA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418"/>
        <w:gridCol w:w="1387"/>
        <w:gridCol w:w="1306"/>
        <w:gridCol w:w="2977"/>
        <w:gridCol w:w="1559"/>
        <w:gridCol w:w="1559"/>
        <w:gridCol w:w="1418"/>
      </w:tblGrid>
      <w:tr w:rsidR="00A42788" w:rsidRPr="001B4A4C" w:rsidTr="00A42788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2788" w:rsidRPr="00CC33BA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2788" w:rsidRPr="00CC33BA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Код бюджетной классификации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2788" w:rsidRPr="00CC33BA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Источник исходных данных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Формула расчета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Пояснения к расчету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Оценка исполнения прогноза поступления доходов в 20__ году (текущий финансовый год)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788" w:rsidRPr="00CC33BA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Прогноз поступления доходов</w:t>
            </w:r>
          </w:p>
        </w:tc>
      </w:tr>
      <w:tr w:rsidR="00A42788" w:rsidRPr="001B4A4C" w:rsidTr="00A42788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 20__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 20__ год (первый год планового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 20__ год (второй год планового периода)</w:t>
            </w:r>
          </w:p>
        </w:tc>
      </w:tr>
      <w:tr w:rsidR="00A42788" w:rsidRPr="00CC33BA" w:rsidTr="00A4278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88" w:rsidRPr="00CC33BA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88" w:rsidRPr="00CC33BA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788" w:rsidRPr="00CC33BA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88" w:rsidRPr="00CC33BA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788" w:rsidRPr="00CC33BA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88" w:rsidRPr="00CC33BA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788" w:rsidRPr="00CC33BA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88" w:rsidRPr="00CC33BA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788" w:rsidRPr="00CC33BA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9</w:t>
            </w:r>
          </w:p>
        </w:tc>
      </w:tr>
      <w:tr w:rsidR="00A42788" w:rsidRPr="001B4A4C" w:rsidTr="00A4278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88" w:rsidRDefault="00A42788" w:rsidP="001B4A4C">
            <w:pPr>
              <w:snapToGrid w:val="0"/>
              <w:rPr>
                <w:sz w:val="22"/>
                <w:lang w:eastAsia="ar-SA"/>
              </w:rPr>
            </w:pPr>
          </w:p>
          <w:p w:rsidR="00A42788" w:rsidRDefault="00A42788" w:rsidP="001B4A4C">
            <w:pPr>
              <w:snapToGrid w:val="0"/>
              <w:rPr>
                <w:sz w:val="22"/>
                <w:lang w:eastAsia="ar-SA"/>
              </w:rPr>
            </w:pPr>
          </w:p>
          <w:p w:rsidR="00A42788" w:rsidRPr="001B4A4C" w:rsidRDefault="00A42788" w:rsidP="001B4A4C">
            <w:pPr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788" w:rsidRPr="001B4A4C" w:rsidRDefault="00A42788" w:rsidP="001B4A4C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</w:tr>
    </w:tbl>
    <w:p w:rsidR="00CC33BA" w:rsidRDefault="00CC33BA" w:rsidP="001B4A4C">
      <w:pPr>
        <w:rPr>
          <w:sz w:val="28"/>
          <w:szCs w:val="28"/>
          <w:lang w:eastAsia="ar-SA"/>
        </w:rPr>
      </w:pPr>
    </w:p>
    <w:p w:rsidR="00A42FF1" w:rsidRPr="00CC33BA" w:rsidRDefault="00A42FF1" w:rsidP="00CC33BA">
      <w:pPr>
        <w:rPr>
          <w:sz w:val="28"/>
          <w:szCs w:val="28"/>
          <w:lang w:eastAsia="ar-SA"/>
        </w:rPr>
      </w:pPr>
    </w:p>
    <w:p w:rsidR="00CC33BA" w:rsidRDefault="00CC33BA" w:rsidP="00CC33BA">
      <w:pPr>
        <w:rPr>
          <w:sz w:val="28"/>
          <w:szCs w:val="28"/>
          <w:lang w:eastAsia="ar-SA"/>
        </w:rPr>
      </w:pPr>
    </w:p>
    <w:p w:rsidR="00A42788" w:rsidRPr="00A42788" w:rsidRDefault="00A42788" w:rsidP="00CC33BA">
      <w:pPr>
        <w:rPr>
          <w:szCs w:val="28"/>
          <w:lang w:eastAsia="ar-SA"/>
        </w:rPr>
      </w:pPr>
      <w:r w:rsidRPr="00A42788">
        <w:rPr>
          <w:szCs w:val="28"/>
          <w:lang w:eastAsia="ar-SA"/>
        </w:rPr>
        <w:t>Руководитель</w:t>
      </w:r>
    </w:p>
    <w:p w:rsidR="00A42788" w:rsidRDefault="00A42788" w:rsidP="00CC33BA">
      <w:pPr>
        <w:rPr>
          <w:szCs w:val="28"/>
          <w:lang w:eastAsia="ar-SA"/>
        </w:rPr>
      </w:pPr>
      <w:r w:rsidRPr="00A42788">
        <w:rPr>
          <w:szCs w:val="28"/>
          <w:lang w:eastAsia="ar-SA"/>
        </w:rPr>
        <w:t>(уполномоченное лицо)</w:t>
      </w:r>
      <w:r>
        <w:rPr>
          <w:szCs w:val="28"/>
          <w:lang w:eastAsia="ar-SA"/>
        </w:rPr>
        <w:t xml:space="preserve">                          _________________               ________________        _____________________________</w:t>
      </w:r>
    </w:p>
    <w:p w:rsidR="00A42788" w:rsidRDefault="00A42788" w:rsidP="00CC33BA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                  (должность)                             (подпись)                         (расшифровка подписи)</w:t>
      </w:r>
    </w:p>
    <w:p w:rsidR="00A42788" w:rsidRDefault="00A42788" w:rsidP="00CC33BA">
      <w:pPr>
        <w:rPr>
          <w:szCs w:val="28"/>
          <w:lang w:eastAsia="ar-SA"/>
        </w:rPr>
      </w:pPr>
    </w:p>
    <w:p w:rsidR="00A42788" w:rsidRDefault="00A42788" w:rsidP="00CC33BA">
      <w:pPr>
        <w:rPr>
          <w:szCs w:val="28"/>
          <w:lang w:eastAsia="ar-SA"/>
        </w:rPr>
      </w:pPr>
      <w:r>
        <w:rPr>
          <w:szCs w:val="28"/>
          <w:lang w:eastAsia="ar-SA"/>
        </w:rPr>
        <w:t>«____» ___________</w:t>
      </w:r>
      <w:r w:rsidR="003B2EFB">
        <w:rPr>
          <w:szCs w:val="28"/>
          <w:lang w:eastAsia="ar-SA"/>
        </w:rPr>
        <w:t>___ 202__ г.</w:t>
      </w: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Default="00496106" w:rsidP="00CC33BA">
      <w:pPr>
        <w:rPr>
          <w:szCs w:val="28"/>
          <w:lang w:eastAsia="ar-SA"/>
        </w:rPr>
      </w:pPr>
    </w:p>
    <w:p w:rsidR="00496106" w:rsidRPr="00CC33BA" w:rsidRDefault="00496106" w:rsidP="00496106">
      <w:pPr>
        <w:ind w:left="7797"/>
        <w:rPr>
          <w:szCs w:val="28"/>
          <w:lang w:eastAsia="ar-SA"/>
        </w:rPr>
      </w:pPr>
      <w:r w:rsidRPr="00CC33BA">
        <w:rPr>
          <w:szCs w:val="28"/>
          <w:lang w:eastAsia="ar-SA"/>
        </w:rPr>
        <w:lastRenderedPageBreak/>
        <w:t xml:space="preserve">ПРИЛОЖЕНИЕ </w:t>
      </w:r>
      <w:r>
        <w:rPr>
          <w:szCs w:val="28"/>
          <w:lang w:eastAsia="ar-SA"/>
        </w:rPr>
        <w:t>2</w:t>
      </w:r>
    </w:p>
    <w:p w:rsidR="00496106" w:rsidRPr="006A3E94" w:rsidRDefault="00496106" w:rsidP="00496106">
      <w:pPr>
        <w:ind w:left="7797"/>
        <w:rPr>
          <w:szCs w:val="28"/>
          <w:lang w:eastAsia="ar-SA"/>
        </w:rPr>
      </w:pPr>
      <w:r w:rsidRPr="006A3E94">
        <w:rPr>
          <w:szCs w:val="28"/>
          <w:lang w:eastAsia="ar-SA"/>
        </w:rPr>
        <w:t>к Порядку формирования</w:t>
      </w:r>
    </w:p>
    <w:p w:rsidR="00496106" w:rsidRPr="006A3E94" w:rsidRDefault="00496106" w:rsidP="00496106">
      <w:pPr>
        <w:ind w:left="7797"/>
        <w:rPr>
          <w:szCs w:val="28"/>
          <w:lang w:eastAsia="ar-SA"/>
        </w:rPr>
      </w:pPr>
      <w:r w:rsidRPr="006A3E94">
        <w:rPr>
          <w:szCs w:val="28"/>
          <w:lang w:eastAsia="ar-SA"/>
        </w:rPr>
        <w:t>и представления главными администраторами доходов бюджета</w:t>
      </w:r>
    </w:p>
    <w:p w:rsidR="00496106" w:rsidRPr="00CC33BA" w:rsidRDefault="00496106" w:rsidP="00496106">
      <w:pPr>
        <w:ind w:left="7797"/>
        <w:rPr>
          <w:sz w:val="22"/>
          <w:lang w:eastAsia="ar-SA"/>
        </w:rPr>
      </w:pPr>
      <w:r w:rsidRPr="006A3E94">
        <w:rPr>
          <w:szCs w:val="28"/>
          <w:lang w:eastAsia="ar-SA"/>
        </w:rPr>
        <w:t>Южно-Кубанского сельского поселения Динского района прогноза поступлений доходов бюджета Южно-Кубанского сельского поселения Динского района и аналитических материалов по исполнению бюджета Южно-Кубанского сельского поселения Динского района в части доходов бюджета Южно-Кубанского сельского поселения Динского района</w:t>
      </w:r>
    </w:p>
    <w:p w:rsidR="00496106" w:rsidRPr="00CC33BA" w:rsidRDefault="00496106" w:rsidP="00496106">
      <w:pPr>
        <w:rPr>
          <w:lang w:eastAsia="ar-SA"/>
        </w:rPr>
      </w:pPr>
    </w:p>
    <w:p w:rsidR="00496106" w:rsidRPr="00CC33BA" w:rsidRDefault="00496106" w:rsidP="00496106">
      <w:pPr>
        <w:rPr>
          <w:lang w:eastAsia="ar-SA"/>
        </w:rPr>
      </w:pPr>
    </w:p>
    <w:p w:rsidR="00496106" w:rsidRPr="00CC33BA" w:rsidRDefault="00496106" w:rsidP="00496106">
      <w:pPr>
        <w:jc w:val="center"/>
        <w:rPr>
          <w:b/>
          <w:lang w:eastAsia="ar-SA"/>
        </w:rPr>
      </w:pPr>
      <w:r w:rsidRPr="006A3E94">
        <w:rPr>
          <w:b/>
          <w:lang w:eastAsia="ar-SA"/>
        </w:rPr>
        <w:t>ПРО</w:t>
      </w:r>
      <w:r w:rsidRPr="00CC33BA">
        <w:rPr>
          <w:b/>
          <w:lang w:eastAsia="ar-SA"/>
        </w:rPr>
        <w:t>Г</w:t>
      </w:r>
      <w:r w:rsidRPr="006A3E94">
        <w:rPr>
          <w:b/>
          <w:lang w:eastAsia="ar-SA"/>
        </w:rPr>
        <w:t>НОЗ</w:t>
      </w:r>
    </w:p>
    <w:p w:rsidR="00496106" w:rsidRDefault="00496106" w:rsidP="00496106">
      <w:pPr>
        <w:jc w:val="center"/>
        <w:rPr>
          <w:b/>
          <w:lang w:eastAsia="ar-SA"/>
        </w:rPr>
      </w:pPr>
      <w:r w:rsidRPr="006A3E94">
        <w:rPr>
          <w:b/>
          <w:lang w:eastAsia="ar-SA"/>
        </w:rPr>
        <w:t>поступления доходов бюджета Южно-Кубанского сельского поселения Динского района по налоговым и неналоговым доходам бюджета Южно-Кубанского сельского поселения Динского района в целях формирования проекта решения</w:t>
      </w:r>
      <w:r>
        <w:rPr>
          <w:b/>
          <w:lang w:eastAsia="ar-SA"/>
        </w:rPr>
        <w:t xml:space="preserve"> о внесении изменений в решение</w:t>
      </w:r>
      <w:r w:rsidRPr="006A3E94">
        <w:rPr>
          <w:b/>
          <w:lang w:eastAsia="ar-SA"/>
        </w:rPr>
        <w:t xml:space="preserve"> о бюджете Южно-Кубанского сельского поселения Динского района на </w:t>
      </w:r>
      <w:r>
        <w:rPr>
          <w:b/>
          <w:lang w:eastAsia="ar-SA"/>
        </w:rPr>
        <w:t>текущий</w:t>
      </w:r>
      <w:r w:rsidRPr="006A3E94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финансовый </w:t>
      </w:r>
      <w:r w:rsidRPr="006A3E94">
        <w:rPr>
          <w:b/>
          <w:lang w:eastAsia="ar-SA"/>
        </w:rPr>
        <w:t>год</w:t>
      </w:r>
    </w:p>
    <w:p w:rsidR="00496106" w:rsidRPr="006A3E94" w:rsidRDefault="00496106" w:rsidP="00496106">
      <w:pPr>
        <w:rPr>
          <w:sz w:val="20"/>
          <w:lang w:eastAsia="ar-SA"/>
        </w:rPr>
      </w:pPr>
    </w:p>
    <w:p w:rsidR="00496106" w:rsidRDefault="00496106" w:rsidP="00496106">
      <w:pPr>
        <w:rPr>
          <w:lang w:eastAsia="ar-SA"/>
        </w:rPr>
      </w:pPr>
      <w:r>
        <w:rPr>
          <w:lang w:eastAsia="ar-SA"/>
        </w:rPr>
        <w:t>Главный администратор доходов бюджета Южно-Кубанского сельского поселения Динского района _______________________________________</w:t>
      </w:r>
    </w:p>
    <w:p w:rsidR="00496106" w:rsidRDefault="00496106" w:rsidP="00496106">
      <w:pPr>
        <w:rPr>
          <w:lang w:eastAsia="ar-SA"/>
        </w:rPr>
      </w:pPr>
      <w:r>
        <w:rPr>
          <w:lang w:eastAsia="ar-SA"/>
        </w:rPr>
        <w:t>Единица измерения, тыс. рублей</w:t>
      </w:r>
    </w:p>
    <w:p w:rsidR="00496106" w:rsidRDefault="00496106" w:rsidP="00496106">
      <w:pPr>
        <w:rPr>
          <w:lang w:eastAsia="ar-SA"/>
        </w:rPr>
      </w:pPr>
    </w:p>
    <w:p w:rsidR="00496106" w:rsidRDefault="00496106" w:rsidP="00496106">
      <w:pPr>
        <w:rPr>
          <w:b/>
          <w:lang w:eastAsia="ar-SA"/>
        </w:rPr>
      </w:pPr>
      <w:r>
        <w:rPr>
          <w:lang w:eastAsia="ar-SA"/>
        </w:rPr>
        <w:t>1. Прогноз поступления доходов в бюджет Южно-Кубанского сельского поселения Динского района</w:t>
      </w:r>
    </w:p>
    <w:p w:rsidR="00496106" w:rsidRPr="00CC33BA" w:rsidRDefault="00496106" w:rsidP="00496106">
      <w:pPr>
        <w:jc w:val="center"/>
        <w:rPr>
          <w:sz w:val="6"/>
          <w:lang w:eastAsia="ar-SA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1"/>
        <w:gridCol w:w="1843"/>
        <w:gridCol w:w="1417"/>
        <w:gridCol w:w="1844"/>
        <w:gridCol w:w="2977"/>
        <w:gridCol w:w="1559"/>
        <w:gridCol w:w="1559"/>
        <w:gridCol w:w="1418"/>
      </w:tblGrid>
      <w:tr w:rsidR="00496106" w:rsidRPr="001B4A4C" w:rsidTr="00496106">
        <w:trPr>
          <w:trHeight w:val="5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Код бюджетной классификации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106" w:rsidRPr="00CC33BA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И</w:t>
            </w:r>
            <w:r w:rsidRPr="001B4A4C">
              <w:rPr>
                <w:sz w:val="22"/>
                <w:lang w:eastAsia="ar-SA"/>
              </w:rPr>
              <w:t>сполнен</w:t>
            </w:r>
            <w:r>
              <w:rPr>
                <w:sz w:val="22"/>
                <w:lang w:eastAsia="ar-SA"/>
              </w:rPr>
              <w:t>о</w:t>
            </w:r>
            <w:r w:rsidRPr="001B4A4C">
              <w:rPr>
                <w:sz w:val="22"/>
                <w:lang w:eastAsia="ar-SA"/>
              </w:rPr>
              <w:t xml:space="preserve"> в 20__ году (</w:t>
            </w:r>
            <w:r>
              <w:rPr>
                <w:sz w:val="22"/>
                <w:lang w:eastAsia="ar-SA"/>
              </w:rPr>
              <w:t>отчетный</w:t>
            </w:r>
            <w:r w:rsidRPr="001B4A4C">
              <w:rPr>
                <w:sz w:val="22"/>
                <w:lang w:eastAsia="ar-SA"/>
              </w:rPr>
              <w:t xml:space="preserve"> финансовый год)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06" w:rsidRPr="00CC33BA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Утвержденные бюджетные назначения </w:t>
            </w:r>
            <w:r w:rsidRPr="001B4A4C">
              <w:rPr>
                <w:sz w:val="22"/>
                <w:lang w:eastAsia="ar-SA"/>
              </w:rPr>
              <w:t>на 20__ год (</w:t>
            </w:r>
            <w:r>
              <w:rPr>
                <w:sz w:val="22"/>
                <w:lang w:eastAsia="ar-SA"/>
              </w:rPr>
              <w:t>текущий</w:t>
            </w:r>
            <w:r w:rsidRPr="001B4A4C">
              <w:rPr>
                <w:sz w:val="22"/>
                <w:lang w:eastAsia="ar-SA"/>
              </w:rPr>
              <w:t xml:space="preserve"> финансовый год)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06" w:rsidRPr="00CC33BA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Оценка исполнения прогноза поступления доходов в</w:t>
            </w:r>
            <w:r w:rsidRPr="001B4A4C">
              <w:rPr>
                <w:sz w:val="22"/>
                <w:lang w:eastAsia="ar-SA"/>
              </w:rPr>
              <w:t xml:space="preserve"> 20__ год</w:t>
            </w:r>
            <w:r>
              <w:rPr>
                <w:sz w:val="22"/>
                <w:lang w:eastAsia="ar-SA"/>
              </w:rPr>
              <w:t xml:space="preserve">у </w:t>
            </w:r>
            <w:r w:rsidRPr="001B4A4C">
              <w:rPr>
                <w:sz w:val="22"/>
                <w:lang w:eastAsia="ar-SA"/>
              </w:rPr>
              <w:t>(</w:t>
            </w:r>
            <w:r>
              <w:rPr>
                <w:sz w:val="22"/>
                <w:lang w:eastAsia="ar-SA"/>
              </w:rPr>
              <w:t>текущий финансовый год</w:t>
            </w:r>
            <w:r w:rsidRPr="001B4A4C">
              <w:rPr>
                <w:sz w:val="22"/>
                <w:lang w:eastAsia="ar-SA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Уточненные показатели прогноза поступления доходов</w:t>
            </w:r>
          </w:p>
        </w:tc>
      </w:tr>
      <w:tr w:rsidR="00496106" w:rsidRPr="001B4A4C" w:rsidTr="00496106">
        <w:trPr>
          <w:trHeight w:val="5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 20__ год (</w:t>
            </w:r>
            <w:r>
              <w:rPr>
                <w:sz w:val="22"/>
                <w:lang w:eastAsia="ar-SA"/>
              </w:rPr>
              <w:t>текущий финансовый год</w:t>
            </w:r>
            <w:r w:rsidRPr="001B4A4C">
              <w:rPr>
                <w:sz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 20__ год (первый год планового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 20__ год (второй год планового периода)</w:t>
            </w:r>
          </w:p>
        </w:tc>
      </w:tr>
      <w:tr w:rsidR="00496106" w:rsidRPr="00CC33BA" w:rsidTr="0049610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8</w:t>
            </w:r>
          </w:p>
        </w:tc>
      </w:tr>
      <w:tr w:rsidR="00496106" w:rsidRPr="001B4A4C" w:rsidTr="0049610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Pr="001B4A4C" w:rsidRDefault="00496106" w:rsidP="00931024">
            <w:pPr>
              <w:snapToGrid w:val="0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Объем доходов бюджета</w:t>
            </w:r>
            <w:r>
              <w:rPr>
                <w:sz w:val="22"/>
                <w:lang w:eastAsia="ar-SA"/>
              </w:rPr>
              <w:t xml:space="preserve"> Южно-Кубанского сельского поселения Динского района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496106" w:rsidRPr="001B4A4C" w:rsidTr="0049610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Pr="001B4A4C" w:rsidRDefault="00496106" w:rsidP="00931024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В том числе по видам (подвидам) доходов, закрепленным за главными администраторами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496106" w:rsidRPr="001B4A4C" w:rsidTr="0049610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Default="00496106" w:rsidP="00931024">
            <w:pPr>
              <w:snapToGrid w:val="0"/>
              <w:rPr>
                <w:sz w:val="22"/>
                <w:lang w:eastAsia="ar-SA"/>
              </w:rPr>
            </w:pPr>
          </w:p>
          <w:p w:rsidR="00496106" w:rsidRDefault="00496106" w:rsidP="00931024">
            <w:pPr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</w:tr>
    </w:tbl>
    <w:p w:rsidR="00496106" w:rsidRDefault="00496106" w:rsidP="00496106">
      <w:pPr>
        <w:rPr>
          <w:lang w:eastAsia="ar-SA"/>
        </w:rPr>
      </w:pPr>
    </w:p>
    <w:p w:rsidR="00496106" w:rsidRDefault="00496106" w:rsidP="00496106">
      <w:pPr>
        <w:rPr>
          <w:b/>
          <w:lang w:eastAsia="ar-SA"/>
        </w:rPr>
      </w:pPr>
      <w:r>
        <w:rPr>
          <w:lang w:eastAsia="ar-SA"/>
        </w:rPr>
        <w:t>2. Расчет прогноза поступления доходов в бюджет Южно-Кубанского сельского поселения Динского района</w:t>
      </w:r>
    </w:p>
    <w:p w:rsidR="00496106" w:rsidRPr="00CC33BA" w:rsidRDefault="00496106" w:rsidP="00496106">
      <w:pPr>
        <w:jc w:val="center"/>
        <w:rPr>
          <w:sz w:val="6"/>
          <w:lang w:eastAsia="ar-SA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418"/>
        <w:gridCol w:w="1387"/>
        <w:gridCol w:w="1306"/>
        <w:gridCol w:w="2977"/>
        <w:gridCol w:w="2409"/>
        <w:gridCol w:w="2127"/>
      </w:tblGrid>
      <w:tr w:rsidR="000612C9" w:rsidRPr="001B4A4C" w:rsidTr="000612C9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2C9" w:rsidRPr="00CC33BA" w:rsidRDefault="000612C9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2C9" w:rsidRPr="00CC33BA" w:rsidRDefault="000612C9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Код бюджетной классификации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2C9" w:rsidRPr="00CC33BA" w:rsidRDefault="000612C9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Источник исходных данных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12C9" w:rsidRPr="001B4A4C" w:rsidRDefault="000612C9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Формула расчета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2C9" w:rsidRPr="001B4A4C" w:rsidRDefault="000612C9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Пояснения к расчету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12C9" w:rsidRPr="001B4A4C" w:rsidRDefault="000612C9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Оценка исполнения прогноза поступления доходов в 20__ году (текущий финансовый год)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2C9" w:rsidRPr="00CC33BA" w:rsidRDefault="000612C9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Прогноз поступления доходов</w:t>
            </w:r>
          </w:p>
        </w:tc>
      </w:tr>
      <w:tr w:rsidR="00496106" w:rsidRPr="001B4A4C" w:rsidTr="000612C9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 20__ год (первый год планового периода)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496106">
            <w:pPr>
              <w:snapToGrid w:val="0"/>
              <w:jc w:val="center"/>
              <w:rPr>
                <w:sz w:val="22"/>
                <w:lang w:eastAsia="ar-SA"/>
              </w:rPr>
            </w:pPr>
            <w:r w:rsidRPr="001B4A4C">
              <w:rPr>
                <w:sz w:val="22"/>
                <w:lang w:eastAsia="ar-SA"/>
              </w:rPr>
              <w:t>на 20__ год (второй год планового периода)</w:t>
            </w:r>
          </w:p>
        </w:tc>
      </w:tr>
      <w:tr w:rsidR="00496106" w:rsidRPr="00CC33BA" w:rsidTr="000612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06" w:rsidRPr="00CC33BA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8</w:t>
            </w:r>
          </w:p>
        </w:tc>
      </w:tr>
      <w:tr w:rsidR="00496106" w:rsidRPr="001B4A4C" w:rsidTr="000612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Default="00496106" w:rsidP="00931024">
            <w:pPr>
              <w:snapToGrid w:val="0"/>
              <w:rPr>
                <w:sz w:val="22"/>
                <w:lang w:eastAsia="ar-SA"/>
              </w:rPr>
            </w:pPr>
          </w:p>
          <w:p w:rsidR="00496106" w:rsidRDefault="00496106" w:rsidP="00931024">
            <w:pPr>
              <w:snapToGrid w:val="0"/>
              <w:rPr>
                <w:sz w:val="22"/>
                <w:lang w:eastAsia="ar-SA"/>
              </w:rPr>
            </w:pPr>
          </w:p>
          <w:p w:rsidR="00496106" w:rsidRPr="001B4A4C" w:rsidRDefault="00496106" w:rsidP="00931024">
            <w:pPr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06" w:rsidRPr="001B4A4C" w:rsidRDefault="0049610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</w:tr>
    </w:tbl>
    <w:p w:rsidR="00496106" w:rsidRDefault="00496106" w:rsidP="00496106">
      <w:pPr>
        <w:rPr>
          <w:sz w:val="28"/>
          <w:szCs w:val="28"/>
          <w:lang w:eastAsia="ar-SA"/>
        </w:rPr>
      </w:pPr>
    </w:p>
    <w:p w:rsidR="00496106" w:rsidRPr="00CC33BA" w:rsidRDefault="00496106" w:rsidP="00496106">
      <w:pPr>
        <w:rPr>
          <w:sz w:val="28"/>
          <w:szCs w:val="28"/>
          <w:lang w:eastAsia="ar-SA"/>
        </w:rPr>
      </w:pPr>
    </w:p>
    <w:p w:rsidR="00496106" w:rsidRDefault="00496106" w:rsidP="00496106">
      <w:pPr>
        <w:rPr>
          <w:sz w:val="28"/>
          <w:szCs w:val="28"/>
          <w:lang w:eastAsia="ar-SA"/>
        </w:rPr>
      </w:pPr>
    </w:p>
    <w:p w:rsidR="00496106" w:rsidRPr="00A42788" w:rsidRDefault="00496106" w:rsidP="00496106">
      <w:pPr>
        <w:rPr>
          <w:szCs w:val="28"/>
          <w:lang w:eastAsia="ar-SA"/>
        </w:rPr>
      </w:pPr>
      <w:r w:rsidRPr="00A42788">
        <w:rPr>
          <w:szCs w:val="28"/>
          <w:lang w:eastAsia="ar-SA"/>
        </w:rPr>
        <w:t>Руководитель</w:t>
      </w:r>
    </w:p>
    <w:p w:rsidR="00496106" w:rsidRDefault="00496106" w:rsidP="00496106">
      <w:pPr>
        <w:rPr>
          <w:szCs w:val="28"/>
          <w:lang w:eastAsia="ar-SA"/>
        </w:rPr>
      </w:pPr>
      <w:r w:rsidRPr="00A42788">
        <w:rPr>
          <w:szCs w:val="28"/>
          <w:lang w:eastAsia="ar-SA"/>
        </w:rPr>
        <w:t>(уполномоченное лицо)</w:t>
      </w:r>
      <w:r>
        <w:rPr>
          <w:szCs w:val="28"/>
          <w:lang w:eastAsia="ar-SA"/>
        </w:rPr>
        <w:t xml:space="preserve">                          _________________               ________________        _____________________________</w:t>
      </w:r>
    </w:p>
    <w:p w:rsidR="00496106" w:rsidRDefault="00496106" w:rsidP="00496106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                  (должность)                             (подпись)                         (расшифровка подписи)</w:t>
      </w:r>
    </w:p>
    <w:p w:rsidR="00496106" w:rsidRDefault="00496106" w:rsidP="00496106">
      <w:pPr>
        <w:rPr>
          <w:szCs w:val="28"/>
          <w:lang w:eastAsia="ar-SA"/>
        </w:rPr>
      </w:pPr>
    </w:p>
    <w:p w:rsidR="00496106" w:rsidRPr="00CC33BA" w:rsidRDefault="00496106" w:rsidP="00496106">
      <w:pPr>
        <w:rPr>
          <w:szCs w:val="28"/>
          <w:lang w:eastAsia="ar-SA"/>
        </w:rPr>
      </w:pPr>
      <w:r>
        <w:rPr>
          <w:szCs w:val="28"/>
          <w:lang w:eastAsia="ar-SA"/>
        </w:rPr>
        <w:t>«____» ______________ 202__ г.</w:t>
      </w:r>
    </w:p>
    <w:p w:rsidR="00496106" w:rsidRDefault="0049610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Default="00737266" w:rsidP="00CC33BA">
      <w:pPr>
        <w:rPr>
          <w:szCs w:val="28"/>
          <w:lang w:eastAsia="ar-SA"/>
        </w:rPr>
      </w:pPr>
    </w:p>
    <w:p w:rsidR="00737266" w:rsidRPr="00CC33BA" w:rsidRDefault="00737266" w:rsidP="00737266">
      <w:pPr>
        <w:ind w:left="7797"/>
        <w:rPr>
          <w:szCs w:val="28"/>
          <w:lang w:eastAsia="ar-SA"/>
        </w:rPr>
      </w:pPr>
      <w:r w:rsidRPr="00CC33BA">
        <w:rPr>
          <w:szCs w:val="28"/>
          <w:lang w:eastAsia="ar-SA"/>
        </w:rPr>
        <w:lastRenderedPageBreak/>
        <w:t xml:space="preserve">ПРИЛОЖЕНИЕ </w:t>
      </w:r>
      <w:r>
        <w:rPr>
          <w:szCs w:val="28"/>
          <w:lang w:eastAsia="ar-SA"/>
        </w:rPr>
        <w:t>3</w:t>
      </w:r>
    </w:p>
    <w:p w:rsidR="00737266" w:rsidRPr="006A3E94" w:rsidRDefault="00737266" w:rsidP="00737266">
      <w:pPr>
        <w:ind w:left="7797"/>
        <w:rPr>
          <w:szCs w:val="28"/>
          <w:lang w:eastAsia="ar-SA"/>
        </w:rPr>
      </w:pPr>
      <w:r w:rsidRPr="006A3E94">
        <w:rPr>
          <w:szCs w:val="28"/>
          <w:lang w:eastAsia="ar-SA"/>
        </w:rPr>
        <w:t>к Порядку формирования</w:t>
      </w:r>
    </w:p>
    <w:p w:rsidR="00737266" w:rsidRPr="006A3E94" w:rsidRDefault="00737266" w:rsidP="00737266">
      <w:pPr>
        <w:ind w:left="7797"/>
        <w:rPr>
          <w:szCs w:val="28"/>
          <w:lang w:eastAsia="ar-SA"/>
        </w:rPr>
      </w:pPr>
      <w:r w:rsidRPr="006A3E94">
        <w:rPr>
          <w:szCs w:val="28"/>
          <w:lang w:eastAsia="ar-SA"/>
        </w:rPr>
        <w:t>и представления главными администраторами доходов бюджета</w:t>
      </w:r>
    </w:p>
    <w:p w:rsidR="00737266" w:rsidRPr="00CC33BA" w:rsidRDefault="00737266" w:rsidP="00737266">
      <w:pPr>
        <w:ind w:left="7797"/>
        <w:rPr>
          <w:sz w:val="22"/>
          <w:lang w:eastAsia="ar-SA"/>
        </w:rPr>
      </w:pPr>
      <w:r w:rsidRPr="006A3E94">
        <w:rPr>
          <w:szCs w:val="28"/>
          <w:lang w:eastAsia="ar-SA"/>
        </w:rPr>
        <w:t>Южно-Кубанского сельского поселения Динского района прогноза поступлений доходов бюджета Южно-Кубанского сельского поселения Динского района и аналитических материалов по исполнению бюджета Южно-Кубанского сельского поселения Динского района в части доходов бюджета Южно-Кубанского сельского поселения Динского района</w:t>
      </w:r>
    </w:p>
    <w:p w:rsidR="00737266" w:rsidRPr="00CC33BA" w:rsidRDefault="00737266" w:rsidP="00737266">
      <w:pPr>
        <w:rPr>
          <w:lang w:eastAsia="ar-SA"/>
        </w:rPr>
      </w:pPr>
    </w:p>
    <w:p w:rsidR="00737266" w:rsidRPr="00CC33BA" w:rsidRDefault="00737266" w:rsidP="00737266">
      <w:pPr>
        <w:rPr>
          <w:lang w:eastAsia="ar-SA"/>
        </w:rPr>
      </w:pPr>
    </w:p>
    <w:p w:rsidR="00737266" w:rsidRPr="00CC33BA" w:rsidRDefault="00737266" w:rsidP="00737266">
      <w:pPr>
        <w:jc w:val="center"/>
        <w:rPr>
          <w:b/>
          <w:lang w:eastAsia="ar-SA"/>
        </w:rPr>
      </w:pPr>
      <w:r>
        <w:rPr>
          <w:b/>
          <w:lang w:eastAsia="ar-SA"/>
        </w:rPr>
        <w:t>АНАЛИТИЧЕСКИЕ МАТЕРИАЛЫ</w:t>
      </w:r>
    </w:p>
    <w:p w:rsidR="00737266" w:rsidRDefault="00737266" w:rsidP="00737266">
      <w:pPr>
        <w:jc w:val="center"/>
        <w:rPr>
          <w:b/>
          <w:lang w:eastAsia="ar-SA"/>
        </w:rPr>
      </w:pPr>
      <w:r>
        <w:rPr>
          <w:b/>
          <w:lang w:eastAsia="ar-SA"/>
        </w:rPr>
        <w:t>по исполнению</w:t>
      </w:r>
      <w:r w:rsidRPr="006A3E94">
        <w:rPr>
          <w:b/>
          <w:lang w:eastAsia="ar-SA"/>
        </w:rPr>
        <w:t xml:space="preserve"> бюджета Южно-Кубанского сельского поселения Динского района по налоговым и неналоговым доходам</w:t>
      </w:r>
    </w:p>
    <w:p w:rsidR="00737266" w:rsidRDefault="00737266" w:rsidP="00737266">
      <w:pPr>
        <w:jc w:val="center"/>
        <w:rPr>
          <w:b/>
          <w:lang w:eastAsia="ar-SA"/>
        </w:rPr>
      </w:pPr>
      <w:r w:rsidRPr="006A3E94">
        <w:rPr>
          <w:b/>
          <w:lang w:eastAsia="ar-SA"/>
        </w:rPr>
        <w:t>бюджета Южно-Кубанского сельского поселения Динского района</w:t>
      </w:r>
    </w:p>
    <w:p w:rsidR="00737266" w:rsidRPr="006A3E94" w:rsidRDefault="00737266" w:rsidP="00737266">
      <w:pPr>
        <w:rPr>
          <w:sz w:val="20"/>
          <w:lang w:eastAsia="ar-SA"/>
        </w:rPr>
      </w:pPr>
    </w:p>
    <w:p w:rsidR="00737266" w:rsidRDefault="00737266" w:rsidP="00737266">
      <w:pPr>
        <w:rPr>
          <w:lang w:eastAsia="ar-SA"/>
        </w:rPr>
      </w:pPr>
      <w:r>
        <w:rPr>
          <w:lang w:eastAsia="ar-SA"/>
        </w:rPr>
        <w:t>Главный администратор доходов бюджета Южно-Кубанского сельского поселения Динского района _______________________________________</w:t>
      </w:r>
    </w:p>
    <w:p w:rsidR="00737266" w:rsidRDefault="00737266" w:rsidP="00737266">
      <w:pPr>
        <w:rPr>
          <w:lang w:eastAsia="ar-SA"/>
        </w:rPr>
      </w:pPr>
      <w:r>
        <w:rPr>
          <w:lang w:eastAsia="ar-SA"/>
        </w:rPr>
        <w:t>Единица измерения, тыс. рублей</w:t>
      </w:r>
    </w:p>
    <w:p w:rsidR="00737266" w:rsidRDefault="00737266" w:rsidP="00737266">
      <w:pPr>
        <w:rPr>
          <w:lang w:eastAsia="ar-SA"/>
        </w:rPr>
      </w:pPr>
    </w:p>
    <w:p w:rsidR="00737266" w:rsidRDefault="00737266" w:rsidP="00737266">
      <w:pPr>
        <w:rPr>
          <w:b/>
          <w:lang w:eastAsia="ar-SA"/>
        </w:rPr>
      </w:pPr>
      <w:r>
        <w:rPr>
          <w:lang w:eastAsia="ar-SA"/>
        </w:rPr>
        <w:t>1. Прогноз поступления доходов в бюджет Южно-Кубанского сельского поселения Динского района</w:t>
      </w:r>
    </w:p>
    <w:p w:rsidR="00737266" w:rsidRPr="00CC33BA" w:rsidRDefault="00737266" w:rsidP="00737266">
      <w:pPr>
        <w:jc w:val="center"/>
        <w:rPr>
          <w:sz w:val="6"/>
          <w:lang w:eastAsia="ar-SA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2410"/>
        <w:gridCol w:w="3260"/>
        <w:gridCol w:w="3969"/>
      </w:tblGrid>
      <w:tr w:rsidR="00737266" w:rsidRPr="001B4A4C" w:rsidTr="00737266">
        <w:trPr>
          <w:trHeight w:val="5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7266" w:rsidRPr="00CC33BA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737266">
              <w:rPr>
                <w:sz w:val="22"/>
                <w:lang w:eastAsia="ar-SA"/>
              </w:rPr>
              <w:t>Код бюджетной классификации доходов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7266" w:rsidRPr="00CC33BA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Исполнение на отчетную дату отчетного финансового года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7266" w:rsidRPr="00CC33BA" w:rsidRDefault="00737266" w:rsidP="00737266">
            <w:pPr>
              <w:snapToGrid w:val="0"/>
              <w:jc w:val="center"/>
              <w:rPr>
                <w:sz w:val="22"/>
                <w:lang w:eastAsia="ar-SA"/>
              </w:rPr>
            </w:pPr>
            <w:r w:rsidRPr="00737266">
              <w:rPr>
                <w:sz w:val="22"/>
                <w:lang w:eastAsia="ar-SA"/>
              </w:rPr>
              <w:t xml:space="preserve">Исполнение на отчетную дату </w:t>
            </w:r>
            <w:r>
              <w:rPr>
                <w:sz w:val="22"/>
                <w:lang w:eastAsia="ar-SA"/>
              </w:rPr>
              <w:t xml:space="preserve">текущего </w:t>
            </w:r>
            <w:r w:rsidRPr="00737266">
              <w:rPr>
                <w:sz w:val="22"/>
                <w:lang w:eastAsia="ar-SA"/>
              </w:rPr>
              <w:t>финансового года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266" w:rsidRPr="00CC33BA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266" w:rsidRPr="00CC33BA" w:rsidRDefault="00737266" w:rsidP="00737266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737266" w:rsidRPr="001B4A4C" w:rsidTr="00737266">
        <w:trPr>
          <w:trHeight w:val="55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66" w:rsidRPr="001B4A4C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66" w:rsidRPr="001B4A4C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66" w:rsidRPr="001B4A4C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266" w:rsidRPr="001B4A4C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266" w:rsidRPr="001B4A4C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37266" w:rsidRPr="00CC33BA" w:rsidTr="007372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266" w:rsidRPr="00CC33BA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266" w:rsidRPr="00CC33BA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66" w:rsidRPr="00CC33BA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266" w:rsidRPr="00CC33BA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66" w:rsidRPr="00CC33BA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 w:rsidRPr="00CC33BA">
              <w:rPr>
                <w:sz w:val="22"/>
                <w:lang w:eastAsia="ar-SA"/>
              </w:rPr>
              <w:t>5</w:t>
            </w:r>
          </w:p>
        </w:tc>
      </w:tr>
      <w:tr w:rsidR="00737266" w:rsidRPr="001B4A4C" w:rsidTr="007372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266" w:rsidRPr="001B4A4C" w:rsidRDefault="00737266" w:rsidP="00931024">
            <w:pPr>
              <w:snapToGrid w:val="0"/>
              <w:rPr>
                <w:sz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66" w:rsidRPr="001B4A4C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66" w:rsidRPr="001B4A4C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266" w:rsidRPr="001B4A4C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66" w:rsidRPr="001B4A4C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737266" w:rsidRPr="001B4A4C" w:rsidTr="007372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266" w:rsidRPr="001B4A4C" w:rsidRDefault="00737266" w:rsidP="00931024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266" w:rsidRPr="001B4A4C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66" w:rsidRPr="001B4A4C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266" w:rsidRPr="001B4A4C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66" w:rsidRPr="001B4A4C" w:rsidRDefault="00737266" w:rsidP="00931024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Х</w:t>
            </w:r>
          </w:p>
        </w:tc>
      </w:tr>
    </w:tbl>
    <w:p w:rsidR="00737266" w:rsidRDefault="00737266" w:rsidP="00737266">
      <w:pPr>
        <w:rPr>
          <w:sz w:val="28"/>
          <w:szCs w:val="28"/>
          <w:lang w:eastAsia="ar-SA"/>
        </w:rPr>
      </w:pPr>
    </w:p>
    <w:p w:rsidR="00737266" w:rsidRPr="00CC33BA" w:rsidRDefault="00737266" w:rsidP="00737266">
      <w:pPr>
        <w:rPr>
          <w:sz w:val="28"/>
          <w:szCs w:val="28"/>
          <w:lang w:eastAsia="ar-SA"/>
        </w:rPr>
      </w:pPr>
    </w:p>
    <w:p w:rsidR="00737266" w:rsidRDefault="00737266" w:rsidP="00737266">
      <w:pPr>
        <w:rPr>
          <w:sz w:val="28"/>
          <w:szCs w:val="28"/>
          <w:lang w:eastAsia="ar-SA"/>
        </w:rPr>
      </w:pPr>
    </w:p>
    <w:p w:rsidR="00737266" w:rsidRPr="00A42788" w:rsidRDefault="00737266" w:rsidP="00737266">
      <w:pPr>
        <w:rPr>
          <w:szCs w:val="28"/>
          <w:lang w:eastAsia="ar-SA"/>
        </w:rPr>
      </w:pPr>
      <w:r w:rsidRPr="00A42788">
        <w:rPr>
          <w:szCs w:val="28"/>
          <w:lang w:eastAsia="ar-SA"/>
        </w:rPr>
        <w:t>Руководитель</w:t>
      </w:r>
    </w:p>
    <w:p w:rsidR="00737266" w:rsidRDefault="00737266" w:rsidP="00737266">
      <w:pPr>
        <w:rPr>
          <w:szCs w:val="28"/>
          <w:lang w:eastAsia="ar-SA"/>
        </w:rPr>
      </w:pPr>
      <w:r w:rsidRPr="00A42788">
        <w:rPr>
          <w:szCs w:val="28"/>
          <w:lang w:eastAsia="ar-SA"/>
        </w:rPr>
        <w:t>(уполномоченное лицо)</w:t>
      </w:r>
      <w:r>
        <w:rPr>
          <w:szCs w:val="28"/>
          <w:lang w:eastAsia="ar-SA"/>
        </w:rPr>
        <w:t xml:space="preserve">                          _________________               ________________        _____________________________</w:t>
      </w:r>
    </w:p>
    <w:p w:rsidR="00737266" w:rsidRDefault="00737266" w:rsidP="00737266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                  (должность)                             (подпись)                         (расшифровка подписи)</w:t>
      </w:r>
    </w:p>
    <w:p w:rsidR="00737266" w:rsidRDefault="00737266" w:rsidP="00737266">
      <w:pPr>
        <w:rPr>
          <w:szCs w:val="28"/>
          <w:lang w:eastAsia="ar-SA"/>
        </w:rPr>
      </w:pPr>
    </w:p>
    <w:p w:rsidR="00737266" w:rsidRPr="00CC33BA" w:rsidRDefault="00737266" w:rsidP="00CC33BA">
      <w:pPr>
        <w:rPr>
          <w:szCs w:val="28"/>
          <w:lang w:eastAsia="ar-SA"/>
        </w:rPr>
      </w:pPr>
      <w:r>
        <w:rPr>
          <w:szCs w:val="28"/>
          <w:lang w:eastAsia="ar-SA"/>
        </w:rPr>
        <w:t>«____» ______________ 202__ г.</w:t>
      </w:r>
    </w:p>
    <w:sectPr w:rsidR="00737266" w:rsidRPr="00CC33BA" w:rsidSect="001B4A4C">
      <w:pgSz w:w="16838" w:h="11906" w:orient="landscape"/>
      <w:pgMar w:top="1134" w:right="851" w:bottom="567" w:left="851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94D"/>
    <w:multiLevelType w:val="singleLevel"/>
    <w:tmpl w:val="B1BE7328"/>
    <w:lvl w:ilvl="0">
      <w:start w:val="8"/>
      <w:numFmt w:val="decimal"/>
      <w:lvlText w:val="%1)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1">
    <w:nsid w:val="511B440A"/>
    <w:multiLevelType w:val="singleLevel"/>
    <w:tmpl w:val="E23C9B90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2"/>
    <w:rsid w:val="000612C9"/>
    <w:rsid w:val="00074ECB"/>
    <w:rsid w:val="000B1593"/>
    <w:rsid w:val="000F1F3A"/>
    <w:rsid w:val="001137B6"/>
    <w:rsid w:val="001B25A4"/>
    <w:rsid w:val="001B4A4C"/>
    <w:rsid w:val="00240E40"/>
    <w:rsid w:val="00241842"/>
    <w:rsid w:val="00246F0B"/>
    <w:rsid w:val="0028032B"/>
    <w:rsid w:val="002D5497"/>
    <w:rsid w:val="002F5B32"/>
    <w:rsid w:val="003025E9"/>
    <w:rsid w:val="003139A8"/>
    <w:rsid w:val="0032681B"/>
    <w:rsid w:val="00327991"/>
    <w:rsid w:val="003B2EFB"/>
    <w:rsid w:val="003C446A"/>
    <w:rsid w:val="00411CBA"/>
    <w:rsid w:val="004300A5"/>
    <w:rsid w:val="00496106"/>
    <w:rsid w:val="004E71D2"/>
    <w:rsid w:val="00536540"/>
    <w:rsid w:val="005D6A66"/>
    <w:rsid w:val="005E77BE"/>
    <w:rsid w:val="00610B13"/>
    <w:rsid w:val="00690B4D"/>
    <w:rsid w:val="006A3E94"/>
    <w:rsid w:val="006F29FA"/>
    <w:rsid w:val="00702676"/>
    <w:rsid w:val="00733E89"/>
    <w:rsid w:val="00737266"/>
    <w:rsid w:val="0078210F"/>
    <w:rsid w:val="00784A06"/>
    <w:rsid w:val="00786EF9"/>
    <w:rsid w:val="007B4F62"/>
    <w:rsid w:val="007D005C"/>
    <w:rsid w:val="007E745C"/>
    <w:rsid w:val="00843247"/>
    <w:rsid w:val="008513D8"/>
    <w:rsid w:val="008726A4"/>
    <w:rsid w:val="00883547"/>
    <w:rsid w:val="008B4DA7"/>
    <w:rsid w:val="0091016E"/>
    <w:rsid w:val="00912895"/>
    <w:rsid w:val="00933046"/>
    <w:rsid w:val="00996802"/>
    <w:rsid w:val="00A07A90"/>
    <w:rsid w:val="00A2455E"/>
    <w:rsid w:val="00A42788"/>
    <w:rsid w:val="00A42FF1"/>
    <w:rsid w:val="00A53EDE"/>
    <w:rsid w:val="00A86EC2"/>
    <w:rsid w:val="00A87519"/>
    <w:rsid w:val="00AB7FCF"/>
    <w:rsid w:val="00AD1582"/>
    <w:rsid w:val="00AF0D21"/>
    <w:rsid w:val="00B5001E"/>
    <w:rsid w:val="00B622C8"/>
    <w:rsid w:val="00BB09A7"/>
    <w:rsid w:val="00BB534E"/>
    <w:rsid w:val="00C46AC2"/>
    <w:rsid w:val="00C93479"/>
    <w:rsid w:val="00CC33BA"/>
    <w:rsid w:val="00D61523"/>
    <w:rsid w:val="00D65026"/>
    <w:rsid w:val="00D8112E"/>
    <w:rsid w:val="00D841C0"/>
    <w:rsid w:val="00DD394B"/>
    <w:rsid w:val="00E65E6A"/>
    <w:rsid w:val="00E91502"/>
    <w:rsid w:val="00E94BDD"/>
    <w:rsid w:val="00EB6858"/>
    <w:rsid w:val="00F0427D"/>
    <w:rsid w:val="00F43787"/>
    <w:rsid w:val="00F6651D"/>
    <w:rsid w:val="00FA7B32"/>
    <w:rsid w:val="00FC2631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4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6502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4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650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E785-C6B0-4393-A598-3D0BB24A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Elit8300pro</dc:creator>
  <cp:lastModifiedBy>_Katerina</cp:lastModifiedBy>
  <cp:revision>42</cp:revision>
  <cp:lastPrinted>2023-06-21T11:32:00Z</cp:lastPrinted>
  <dcterms:created xsi:type="dcterms:W3CDTF">2022-02-08T09:54:00Z</dcterms:created>
  <dcterms:modified xsi:type="dcterms:W3CDTF">2023-06-29T12:48:00Z</dcterms:modified>
</cp:coreProperties>
</file>